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22" w:rsidRPr="00AB2B63" w:rsidRDefault="00306622" w:rsidP="00306622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 w:rsidRPr="00AB2B63">
        <w:rPr>
          <w:rFonts w:ascii="Phetsarath OT" w:hAnsi="Phetsarath OT" w:cs="Phetsarath OT"/>
          <w:noProof/>
          <w:sz w:val="24"/>
          <w:szCs w:val="24"/>
          <w:lang w:bidi="th-TH"/>
        </w:rPr>
        <w:drawing>
          <wp:anchor distT="0" distB="0" distL="114300" distR="114300" simplePos="0" relativeHeight="251646976" behindDoc="1" locked="0" layoutInCell="1" allowOverlap="1" wp14:anchorId="4DC96793" wp14:editId="429749B2">
            <wp:simplePos x="0" y="0"/>
            <wp:positionH relativeFrom="margin">
              <wp:align>center</wp:align>
            </wp:positionH>
            <wp:positionV relativeFrom="page">
              <wp:posOffset>323850</wp:posOffset>
            </wp:positionV>
            <wp:extent cx="819150" cy="752475"/>
            <wp:effectExtent l="0" t="0" r="0" b="9525"/>
            <wp:wrapTopAndBottom/>
            <wp:docPr id="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B63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</w:t>
      </w:r>
      <w:r w:rsidRPr="00AB2B6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B2B63">
        <w:rPr>
          <w:rFonts w:ascii="Phetsarath OT" w:hAnsi="Phetsarath OT" w:cs="Phetsarath OT"/>
          <w:sz w:val="24"/>
          <w:szCs w:val="24"/>
          <w:cs/>
          <w:lang w:bidi="lo-LA"/>
        </w:rPr>
        <w:t>ປະຊາທິປະໄຕ</w:t>
      </w:r>
      <w:r w:rsidRPr="00AB2B6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B2B63">
        <w:rPr>
          <w:rFonts w:ascii="Phetsarath OT" w:hAnsi="Phetsarath OT" w:cs="Phetsarath OT"/>
          <w:sz w:val="24"/>
          <w:szCs w:val="24"/>
          <w:cs/>
          <w:lang w:bidi="lo-LA"/>
        </w:rPr>
        <w:t>ປະຊາຊົນລາວ</w:t>
      </w:r>
    </w:p>
    <w:p w:rsidR="00306622" w:rsidRPr="00AB2B63" w:rsidRDefault="00306622" w:rsidP="00306622">
      <w:pPr>
        <w:spacing w:after="0" w:line="240" w:lineRule="auto"/>
        <w:jc w:val="center"/>
        <w:outlineLvl w:val="0"/>
        <w:rPr>
          <w:rFonts w:ascii="Phetsarath OT" w:hAnsi="Phetsarath OT" w:cs="Phetsarath OT"/>
          <w:sz w:val="24"/>
          <w:szCs w:val="24"/>
        </w:rPr>
      </w:pPr>
      <w:r w:rsidRPr="00AB2B63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306622" w:rsidRPr="00B52A6C" w:rsidRDefault="00306622" w:rsidP="00306622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10"/>
          <w:szCs w:val="10"/>
          <w:lang w:bidi="lo-LA"/>
        </w:rPr>
      </w:pPr>
    </w:p>
    <w:p w:rsidR="00306622" w:rsidRPr="00306622" w:rsidRDefault="00306622" w:rsidP="00AB2B63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30662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ແບບຟອມແຈ້ງຂໍ້ມູນທາງດ້ານເຕັກນິກ </w:t>
      </w:r>
    </w:p>
    <w:p w:rsidR="00AB2B63" w:rsidRDefault="00AB2B63" w:rsidP="00AB2B63">
      <w:pPr>
        <w:spacing w:after="0" w:line="240" w:lineRule="auto"/>
        <w:contextualSpacing/>
        <w:jc w:val="center"/>
        <w:rPr>
          <w:rFonts w:eastAsia="Phetsarath OT" w:cstheme="minorHAnsi"/>
          <w:b/>
          <w:bCs/>
          <w:sz w:val="24"/>
          <w:szCs w:val="24"/>
          <w:lang w:bidi="lo-LA"/>
        </w:rPr>
      </w:pPr>
      <w:r w:rsidRPr="00EF3340">
        <w:rPr>
          <w:rFonts w:eastAsia="Phetsarath OT" w:cstheme="minorHAnsi"/>
          <w:b/>
          <w:bCs/>
          <w:sz w:val="24"/>
          <w:szCs w:val="24"/>
          <w:cs/>
          <w:lang w:bidi="lo-LA"/>
        </w:rPr>
        <w:t xml:space="preserve">( </w:t>
      </w:r>
      <w:r w:rsidR="00F73037">
        <w:rPr>
          <w:rFonts w:eastAsia="Phetsarath OT" w:cstheme="minorHAnsi"/>
          <w:b/>
          <w:bCs/>
          <w:sz w:val="24"/>
          <w:szCs w:val="24"/>
          <w:lang w:bidi="lo-LA"/>
        </w:rPr>
        <w:t>Radio Frequency</w:t>
      </w:r>
      <w:r w:rsidRPr="00EF3340">
        <w:rPr>
          <w:rFonts w:eastAsia="Phetsarath OT" w:cstheme="minorHAnsi"/>
          <w:b/>
          <w:bCs/>
          <w:sz w:val="24"/>
          <w:szCs w:val="24"/>
          <w:lang w:bidi="lo-LA"/>
        </w:rPr>
        <w:t xml:space="preserve"> Technical</w:t>
      </w:r>
      <w:r w:rsidRPr="00EF3340">
        <w:rPr>
          <w:rFonts w:eastAsia="Phetsarath OT" w:cstheme="minorHAnsi"/>
          <w:b/>
          <w:bCs/>
          <w:sz w:val="24"/>
          <w:szCs w:val="24"/>
          <w:cs/>
          <w:lang w:bidi="lo-LA"/>
        </w:rPr>
        <w:t xml:space="preserve"> </w:t>
      </w:r>
      <w:r w:rsidRPr="00EF3340">
        <w:rPr>
          <w:rFonts w:eastAsia="Phetsarath OT" w:cstheme="minorHAnsi"/>
          <w:b/>
          <w:bCs/>
          <w:sz w:val="24"/>
          <w:szCs w:val="24"/>
          <w:lang w:bidi="lo-LA"/>
        </w:rPr>
        <w:t>Specification Form)</w:t>
      </w:r>
    </w:p>
    <w:p w:rsidR="00EF3340" w:rsidRDefault="00EF3340" w:rsidP="00AB2B63">
      <w:pPr>
        <w:spacing w:after="0" w:line="240" w:lineRule="auto"/>
        <w:contextualSpacing/>
        <w:jc w:val="center"/>
        <w:rPr>
          <w:rFonts w:eastAsia="Phetsarath OT" w:cstheme="minorHAnsi"/>
          <w:b/>
          <w:bCs/>
          <w:sz w:val="24"/>
          <w:szCs w:val="24"/>
          <w:lang w:bidi="lo-LA"/>
        </w:rPr>
      </w:pPr>
    </w:p>
    <w:p w:rsidR="00EF3340" w:rsidRPr="00EF3340" w:rsidRDefault="00EF3340" w:rsidP="00AB2B63">
      <w:pPr>
        <w:spacing w:after="0" w:line="240" w:lineRule="auto"/>
        <w:contextualSpacing/>
        <w:jc w:val="center"/>
        <w:rPr>
          <w:rFonts w:eastAsia="Phetsarath OT" w:cstheme="minorHAnsi"/>
          <w:b/>
          <w:bCs/>
          <w:sz w:val="2"/>
          <w:szCs w:val="2"/>
          <w:lang w:bidi="lo-LA"/>
        </w:rPr>
      </w:pPr>
    </w:p>
    <w:p w:rsidR="00685EC1" w:rsidRPr="00563F8E" w:rsidRDefault="00685EC1" w:rsidP="00685EC1">
      <w:pPr>
        <w:spacing w:after="0" w:line="240" w:lineRule="auto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63F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ແບບຟອມນີ້ນຳໃຊ້ໃນການຂໍອະນຸຍາດນຳໃຊ້ຄື້ນຄວາມຖີ່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ຂອງສະ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ຖາ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ນີ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ວິ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ທະ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ຍຸ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ສື່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ໝັກ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ຫຼິ້ນ</w:t>
      </w:r>
    </w:p>
    <w:p w:rsidR="00685EC1" w:rsidRPr="00563F8E" w:rsidRDefault="00685EC1" w:rsidP="00685EC1">
      <w:pPr>
        <w:spacing w:after="0" w:line="240" w:lineRule="auto"/>
        <w:contextualSpacing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63F8E">
        <w:rPr>
          <w:rFonts w:eastAsia="Phetsarath OT" w:cstheme="minorHAnsi"/>
          <w:sz w:val="24"/>
          <w:szCs w:val="24"/>
          <w:lang w:bidi="lo-LA"/>
        </w:rPr>
        <w:t>(This technical specification form is used to apply</w:t>
      </w:r>
      <w:r w:rsidR="0023226A">
        <w:rPr>
          <w:rFonts w:eastAsia="Phetsarath OT" w:cstheme="minorHAnsi"/>
          <w:sz w:val="24"/>
          <w:szCs w:val="24"/>
          <w:lang w:bidi="lo-LA"/>
        </w:rPr>
        <w:t xml:space="preserve"> for the use of Amateur</w:t>
      </w:r>
      <w:r w:rsidRPr="00563F8E">
        <w:rPr>
          <w:rFonts w:eastAsia="Phetsarath OT" w:cstheme="minorHAnsi"/>
          <w:sz w:val="24"/>
          <w:szCs w:val="24"/>
          <w:lang w:bidi="lo-LA"/>
        </w:rPr>
        <w:t xml:space="preserve"> Station)</w:t>
      </w:r>
    </w:p>
    <w:p w:rsidR="00EF3340" w:rsidRPr="00DA73A5" w:rsidRDefault="00EF3340" w:rsidP="00EF3340">
      <w:pPr>
        <w:spacing w:after="0" w:line="240" w:lineRule="auto"/>
        <w:contextualSpacing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2"/>
        <w:gridCol w:w="709"/>
        <w:gridCol w:w="283"/>
        <w:gridCol w:w="284"/>
        <w:gridCol w:w="141"/>
        <w:gridCol w:w="993"/>
        <w:gridCol w:w="141"/>
        <w:gridCol w:w="284"/>
        <w:gridCol w:w="139"/>
        <w:gridCol w:w="286"/>
        <w:gridCol w:w="709"/>
        <w:gridCol w:w="1615"/>
      </w:tblGrid>
      <w:tr w:rsidR="009A51C2" w:rsidRPr="00147F9B" w:rsidTr="009E4A3E">
        <w:tc>
          <w:tcPr>
            <w:tcW w:w="9378" w:type="dxa"/>
            <w:gridSpan w:val="14"/>
            <w:vAlign w:val="center"/>
          </w:tcPr>
          <w:p w:rsidR="009A51C2" w:rsidRPr="00831C62" w:rsidRDefault="00F83F13" w:rsidP="009E4A3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noProof/>
                <w:sz w:val="20"/>
                <w:szCs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032E7FA" wp14:editId="3BFA172C">
                      <wp:simplePos x="0" y="0"/>
                      <wp:positionH relativeFrom="column">
                        <wp:posOffset>-21485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3F28CE" id="Rectangle 5" o:spid="_x0000_s1026" style="position:absolute;margin-left:-1.7pt;margin-top:2.6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A9e4e12wAAAAYBAAAPAAAAAAAAAAAAAAAAAHYEAABkcnMvZG93bnJldi54bWxQSwUG&#10;AAAAAAQABADzAAAAfgUAAAAA&#10;"/>
                  </w:pict>
                </mc:Fallback>
              </mc:AlternateContent>
            </w:r>
            <w:r w:rsidR="00147F9B" w:rsidRPr="00831C62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="00AB2B6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  </w:t>
            </w:r>
            <w:r w:rsidR="00FD76E5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ຂໍນຳໃຊ້ຄື້ນຄວາມຖີ່</w:t>
            </w:r>
            <w:r w:rsidR="00147F9B" w:rsidRPr="00831C62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ໃໝ່</w:t>
            </w:r>
            <w:r w:rsidR="00306622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FD76E5" w:rsidRPr="00C46285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="00831C62" w:rsidRPr="00C46285">
              <w:rPr>
                <w:rFonts w:eastAsia="Phetsarath OT" w:cstheme="minorHAnsi"/>
                <w:sz w:val="20"/>
                <w:szCs w:val="20"/>
                <w:lang w:bidi="lo-LA"/>
              </w:rPr>
              <w:t>New Apparatus</w:t>
            </w:r>
            <w:r w:rsidR="00FD76E5" w:rsidRPr="00C46285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="00831C62" w:rsidRPr="00831C62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="00FD76E5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</w:p>
        </w:tc>
      </w:tr>
      <w:tr w:rsidR="001928E2" w:rsidRPr="00147F9B" w:rsidTr="009E4A3E">
        <w:tc>
          <w:tcPr>
            <w:tcW w:w="9378" w:type="dxa"/>
            <w:gridSpan w:val="14"/>
            <w:vAlign w:val="center"/>
          </w:tcPr>
          <w:p w:rsidR="001928E2" w:rsidRPr="001928E2" w:rsidRDefault="00C46285" w:rsidP="009E4A3E">
            <w:pPr>
              <w:spacing w:before="40"/>
              <w:rPr>
                <w:rFonts w:ascii="Phetsarath OT" w:hAnsi="Phetsarath OT" w:cs="Phetsarath OT"/>
                <w:sz w:val="20"/>
                <w:szCs w:val="20"/>
                <w:lang w:eastAsia="ja-JP"/>
              </w:rPr>
            </w:pPr>
            <w:r>
              <w:rPr>
                <w:rFonts w:ascii="Phetsarath OT" w:hAnsi="Phetsarath OT" w:cs="Phetsarath OT"/>
                <w:noProof/>
                <w:sz w:val="20"/>
                <w:szCs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457BE8D" wp14:editId="3535E0D8">
                      <wp:simplePos x="0" y="0"/>
                      <wp:positionH relativeFrom="column">
                        <wp:posOffset>3651724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2D2578" id="Rectangle 6" o:spid="_x0000_s1026" style="position:absolute;margin-left:287.55pt;margin-top:4.2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"/>
                  </w:pict>
                </mc:Fallback>
              </mc:AlternateContent>
            </w:r>
            <w:r w:rsidR="001928E2">
              <w:rPr>
                <w:rFonts w:ascii="Phetsarath OT" w:hAnsi="Phetsarath OT" w:cs="Phetsarath OT"/>
                <w:noProof/>
                <w:sz w:val="20"/>
                <w:szCs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FF8C18" wp14:editId="5CAE557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0795" t="6985" r="8255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19E085" id="Rectangle 3" o:spid="_x0000_s1026" style="position:absolute;margin-left:-2.15pt;margin-top:3.5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"/>
                  </w:pict>
                </mc:Fallback>
              </mc:AlternateContent>
            </w:r>
            <w:r w:rsidR="001928E2" w:rsidRPr="001C2110">
              <w:rPr>
                <w:rFonts w:ascii="Phetsarath OT" w:hAnsi="Phetsarath OT" w:cs="Phetsarath OT"/>
                <w:sz w:val="20"/>
                <w:szCs w:val="20"/>
              </w:rPr>
              <w:t xml:space="preserve">     </w:t>
            </w:r>
            <w:r w:rsidR="001928E2" w:rsidRPr="001C2110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ຂໍເພີ່ມ</w:t>
            </w:r>
            <w:r w:rsidR="00F83F13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1928E2" w:rsidRPr="001C2110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ຫລື</w:t>
            </w:r>
            <w:r w:rsidR="00F83F13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1928E2" w:rsidRPr="001C2110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ປ່ຽນແປງສະຖານີ</w:t>
            </w:r>
            <w:r w:rsidR="001928E2" w:rsidRPr="001C2110">
              <w:rPr>
                <w:rFonts w:ascii="Phetsarath OT" w:hAnsi="Phetsarath OT" w:cs="Phetsarath OT"/>
                <w:sz w:val="20"/>
                <w:szCs w:val="20"/>
              </w:rPr>
              <w:t xml:space="preserve"> </w:t>
            </w:r>
            <w:r w:rsidRPr="00C46285">
              <w:rPr>
                <w:rFonts w:cstheme="minorHAnsi"/>
                <w:sz w:val="20"/>
                <w:szCs w:val="20"/>
              </w:rPr>
              <w:t>(adding or change)</w:t>
            </w:r>
            <w:r w:rsidR="001928E2" w:rsidRPr="001C2110">
              <w:rPr>
                <w:rFonts w:ascii="Phetsarath OT" w:hAnsi="Phetsarath OT" w:cs="Phetsarath OT"/>
                <w:sz w:val="20"/>
                <w:szCs w:val="20"/>
              </w:rPr>
              <w:t xml:space="preserve">      </w:t>
            </w:r>
            <w:r w:rsidR="00F83F13">
              <w:rPr>
                <w:rFonts w:ascii="Phetsarath OT" w:hAnsi="Phetsarath OT" w:cs="Phetsarath OT"/>
                <w:sz w:val="20"/>
                <w:szCs w:val="20"/>
              </w:rPr>
              <w:t xml:space="preserve">                               </w:t>
            </w:r>
            <w:r w:rsidR="001928E2" w:rsidRPr="001C2110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ຂໍ​ຕໍ່​</w:t>
            </w:r>
            <w:r w:rsidR="00F83F13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ອະນຸຍາດ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C46285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renew</w:t>
            </w:r>
            <w:r w:rsidRPr="00C46285">
              <w:rPr>
                <w:rFonts w:cstheme="minorHAnsi"/>
                <w:sz w:val="20"/>
                <w:szCs w:val="20"/>
              </w:rPr>
              <w:t>)</w:t>
            </w:r>
            <w:r w:rsidR="001928E2" w:rsidRPr="001C2110">
              <w:rPr>
                <w:rFonts w:ascii="Phetsarath OT" w:hAnsi="Phetsarath OT" w:cs="Phetsarath OT" w:hint="eastAsia"/>
                <w:sz w:val="20"/>
                <w:szCs w:val="20"/>
                <w:lang w:eastAsia="ja-JP" w:bidi="lo-LA"/>
              </w:rPr>
              <w:t xml:space="preserve">    </w:t>
            </w:r>
            <w:r>
              <w:rPr>
                <w:rFonts w:ascii="Phetsarath OT" w:hAnsi="Phetsarath OT" w:cs="Phetsarath OT"/>
                <w:sz w:val="20"/>
                <w:szCs w:val="20"/>
                <w:lang w:eastAsia="ja-JP" w:bidi="lo-LA"/>
              </w:rPr>
              <w:t xml:space="preserve">  </w:t>
            </w:r>
            <w:r w:rsidR="00F83F13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 xml:space="preserve">  </w:t>
            </w:r>
          </w:p>
        </w:tc>
      </w:tr>
      <w:tr w:rsidR="001928E2" w:rsidRPr="00147F9B" w:rsidTr="009E4A3E">
        <w:tc>
          <w:tcPr>
            <w:tcW w:w="3652" w:type="dxa"/>
            <w:gridSpan w:val="2"/>
            <w:vAlign w:val="center"/>
          </w:tcPr>
          <w:p w:rsidR="001928E2" w:rsidRPr="00831C62" w:rsidRDefault="001928E2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ໃບອະນຸຍາດເລກທີ່ </w:t>
            </w:r>
            <w:r w:rsidR="00AB2B63" w:rsidRPr="001B3CA1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="00AB2B63" w:rsidRPr="001B3CA1">
              <w:rPr>
                <w:rFonts w:eastAsia="Phetsarath OT" w:cstheme="minorHAnsi"/>
                <w:sz w:val="20"/>
                <w:szCs w:val="20"/>
                <w:lang w:bidi="lo-LA"/>
              </w:rPr>
              <w:t>Existing license</w:t>
            </w:r>
            <w:r w:rsidR="00AB2B63" w:rsidRPr="001B3CA1">
              <w:rPr>
                <w:rFonts w:eastAsia="Phetsarath OT" w:cstheme="minorHAnsi"/>
                <w:sz w:val="20"/>
                <w:szCs w:val="20"/>
              </w:rPr>
              <w:t xml:space="preserve"> no.</w:t>
            </w:r>
            <w:r w:rsidR="00AB2B63" w:rsidRPr="001B3CA1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="004F1615">
              <w:rPr>
                <w:rFonts w:eastAsia="Phetsarath OT" w:cstheme="minorHAnsi"/>
                <w:sz w:val="20"/>
                <w:szCs w:val="20"/>
                <w:lang w:bidi="lo-LA"/>
              </w:rPr>
              <w:t>:</w:t>
            </w:r>
          </w:p>
        </w:tc>
        <w:tc>
          <w:tcPr>
            <w:tcW w:w="3116" w:type="dxa"/>
            <w:gridSpan w:val="9"/>
          </w:tcPr>
          <w:p w:rsidR="001928E2" w:rsidRPr="00831C62" w:rsidRDefault="001928E2" w:rsidP="00306622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1928E2" w:rsidRPr="00AB2B63" w:rsidRDefault="001928E2" w:rsidP="009E4A3E">
            <w:pPr>
              <w:rPr>
                <w:rFonts w:eastAsia="Phetsarath OT" w:cstheme="minorHAnsi"/>
                <w:sz w:val="20"/>
                <w:szCs w:val="20"/>
              </w:rPr>
            </w:pPr>
            <w:r w:rsidRPr="00AB2B63">
              <w:rPr>
                <w:rFonts w:eastAsia="Phetsarath OT" w:cstheme="minorHAnsi"/>
                <w:sz w:val="20"/>
                <w:szCs w:val="20"/>
              </w:rPr>
              <w:t>Call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 xml:space="preserve"> </w:t>
            </w:r>
            <w:r w:rsidRPr="00AB2B63">
              <w:rPr>
                <w:rFonts w:eastAsia="Phetsarath OT" w:cstheme="minorHAnsi"/>
                <w:sz w:val="20"/>
                <w:szCs w:val="20"/>
              </w:rPr>
              <w:t>sign</w:t>
            </w:r>
            <w:r w:rsidR="004F1615"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1615" w:type="dxa"/>
          </w:tcPr>
          <w:p w:rsidR="001928E2" w:rsidRPr="00F83F13" w:rsidRDefault="001928E2" w:rsidP="00306622">
            <w:pPr>
              <w:rPr>
                <w:rFonts w:eastAsia="Phetsarath OT" w:cstheme="minorHAnsi"/>
                <w:sz w:val="20"/>
                <w:szCs w:val="20"/>
              </w:rPr>
            </w:pPr>
          </w:p>
        </w:tc>
      </w:tr>
      <w:tr w:rsidR="00E00D68" w:rsidRPr="00831C62" w:rsidTr="003266D4">
        <w:tc>
          <w:tcPr>
            <w:tcW w:w="9378" w:type="dxa"/>
            <w:gridSpan w:val="14"/>
            <w:shd w:val="clear" w:color="auto" w:fill="BFBFBF" w:themeFill="background1" w:themeFillShade="BF"/>
          </w:tcPr>
          <w:p w:rsidR="00E00D68" w:rsidRPr="00831C62" w:rsidRDefault="00F459A1" w:rsidP="00306622">
            <w:pPr>
              <w:pStyle w:val="ListParagraph"/>
              <w:numPr>
                <w:ilvl w:val="0"/>
                <w:numId w:val="1"/>
              </w:num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ຂໍ້ມູນຂອງຜູ້</w:t>
            </w:r>
            <w:r w:rsidR="00EC2106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ຂໍອະນຸຍາດ</w:t>
            </w:r>
            <w:r w:rsidR="008E008D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ນຳໃຊ້</w:t>
            </w:r>
            <w:r w:rsidR="008E008D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</w:t>
            </w:r>
            <w:r w:rsidR="00EC2106" w:rsidRPr="00AB2B63">
              <w:rPr>
                <w:rFonts w:eastAsia="Phetsarath OT" w:cstheme="minorHAnsi"/>
                <w:b/>
                <w:bCs/>
                <w:sz w:val="20"/>
                <w:szCs w:val="20"/>
                <w:cs/>
                <w:lang w:bidi="lo-LA"/>
              </w:rPr>
              <w:t>(</w:t>
            </w:r>
            <w:r w:rsidR="00E00D68" w:rsidRPr="00AB2B63">
              <w:rPr>
                <w:rFonts w:eastAsia="Phetsarath OT" w:cstheme="minorHAnsi"/>
                <w:b/>
                <w:bCs/>
                <w:sz w:val="20"/>
                <w:szCs w:val="20"/>
              </w:rPr>
              <w:t>CLIENT INFORMATION</w:t>
            </w:r>
            <w:r w:rsidR="00EC2106" w:rsidRPr="00AB2B63">
              <w:rPr>
                <w:rFonts w:eastAsia="Phetsarath OT" w:cstheme="minorHAnsi"/>
                <w:b/>
                <w:bCs/>
                <w:sz w:val="20"/>
                <w:szCs w:val="20"/>
                <w:cs/>
                <w:lang w:bidi="lo-LA"/>
              </w:rPr>
              <w:t>)</w:t>
            </w:r>
          </w:p>
        </w:tc>
      </w:tr>
      <w:tr w:rsidR="00057ACF" w:rsidRPr="00831C62" w:rsidTr="009E4A3E">
        <w:tc>
          <w:tcPr>
            <w:tcW w:w="3652" w:type="dxa"/>
            <w:gridSpan w:val="2"/>
            <w:vAlign w:val="center"/>
          </w:tcPr>
          <w:p w:rsidR="00057ACF" w:rsidRPr="00831C62" w:rsidRDefault="00057ACF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ຊື່ພາກສ່ວນຂໍອະນຸຍາດ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Pr="00AB2B63">
              <w:rPr>
                <w:rFonts w:eastAsia="Phetsarath OT" w:cstheme="minorHAnsi"/>
                <w:sz w:val="20"/>
                <w:szCs w:val="20"/>
              </w:rPr>
              <w:t>Organization name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Pr="00AB2B63"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5726" w:type="dxa"/>
            <w:gridSpan w:val="12"/>
            <w:vAlign w:val="center"/>
          </w:tcPr>
          <w:p w:rsidR="00057ACF" w:rsidRPr="00831C62" w:rsidRDefault="00057ACF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E00D68" w:rsidRPr="00831C62" w:rsidTr="009E4A3E">
        <w:tc>
          <w:tcPr>
            <w:tcW w:w="3652" w:type="dxa"/>
            <w:gridSpan w:val="2"/>
            <w:vAlign w:val="center"/>
          </w:tcPr>
          <w:p w:rsidR="00E00D68" w:rsidRPr="00831C62" w:rsidRDefault="00810A4D" w:rsidP="009E4A3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ຊື່ຜູ້ຂໍອະນຸຍາດ</w:t>
            </w:r>
            <w:r w:rsidR="00F459A1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="004F1615">
              <w:rPr>
                <w:rFonts w:eastAsia="Phetsarath OT" w:cstheme="minorHAnsi"/>
                <w:sz w:val="20"/>
                <w:szCs w:val="20"/>
              </w:rPr>
              <w:t>Application name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="004F1615">
              <w:rPr>
                <w:rFonts w:eastAsia="Phetsarath OT" w:cstheme="minorHAnsi"/>
                <w:sz w:val="20"/>
                <w:szCs w:val="20"/>
                <w:lang w:bidi="lo-LA"/>
              </w:rPr>
              <w:t>:</w:t>
            </w:r>
          </w:p>
        </w:tc>
        <w:tc>
          <w:tcPr>
            <w:tcW w:w="5726" w:type="dxa"/>
            <w:gridSpan w:val="12"/>
            <w:vAlign w:val="center"/>
          </w:tcPr>
          <w:p w:rsidR="00E00D68" w:rsidRPr="00831C62" w:rsidRDefault="00E00D68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E00D68" w:rsidRPr="00831C62" w:rsidTr="009E4A3E">
        <w:tc>
          <w:tcPr>
            <w:tcW w:w="3652" w:type="dxa"/>
            <w:gridSpan w:val="2"/>
            <w:vAlign w:val="center"/>
          </w:tcPr>
          <w:p w:rsidR="00E00D68" w:rsidRPr="00831C62" w:rsidRDefault="00810A4D" w:rsidP="009E4A3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ທີ່ຢູ່</w:t>
            </w:r>
            <w:r w:rsidR="001928E2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ບ້ານ</w:t>
            </w:r>
            <w:r w:rsidR="00F459A1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="003164FF" w:rsidRPr="00AB2B63">
              <w:rPr>
                <w:rFonts w:eastAsia="Phetsarath OT" w:cstheme="minorHAnsi"/>
                <w:sz w:val="20"/>
                <w:szCs w:val="20"/>
              </w:rPr>
              <w:t>Residential address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="004F1615">
              <w:rPr>
                <w:rFonts w:eastAsia="Phetsarath OT" w:cstheme="minorHAnsi"/>
                <w:sz w:val="20"/>
                <w:szCs w:val="20"/>
                <w:lang w:bidi="lo-LA"/>
              </w:rPr>
              <w:t>:</w:t>
            </w:r>
          </w:p>
        </w:tc>
        <w:tc>
          <w:tcPr>
            <w:tcW w:w="5726" w:type="dxa"/>
            <w:gridSpan w:val="12"/>
            <w:vAlign w:val="center"/>
          </w:tcPr>
          <w:p w:rsidR="00E00D68" w:rsidRPr="00831C62" w:rsidRDefault="00E00D68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810A4D" w:rsidRPr="00831C62" w:rsidTr="009E4A3E">
        <w:tc>
          <w:tcPr>
            <w:tcW w:w="3652" w:type="dxa"/>
            <w:gridSpan w:val="2"/>
            <w:vAlign w:val="center"/>
          </w:tcPr>
          <w:p w:rsidR="00810A4D" w:rsidRPr="00831C62" w:rsidRDefault="00810A4D" w:rsidP="009E4A3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ເມືອງ ແລະ ແຂວງ</w:t>
            </w:r>
            <w:r w:rsidR="00F459A1"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 xml:space="preserve"> 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Pr="00AB2B63">
              <w:rPr>
                <w:rFonts w:eastAsia="Phetsarath OT" w:cstheme="minorHAnsi"/>
                <w:sz w:val="20"/>
                <w:szCs w:val="20"/>
              </w:rPr>
              <w:t>City/Province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="004F1615">
              <w:rPr>
                <w:rFonts w:eastAsia="Phetsarath OT" w:cstheme="minorHAnsi"/>
                <w:sz w:val="20"/>
                <w:szCs w:val="20"/>
                <w:lang w:bidi="lo-LA"/>
              </w:rPr>
              <w:t>:</w:t>
            </w:r>
          </w:p>
        </w:tc>
        <w:tc>
          <w:tcPr>
            <w:tcW w:w="5726" w:type="dxa"/>
            <w:gridSpan w:val="12"/>
            <w:vAlign w:val="center"/>
          </w:tcPr>
          <w:p w:rsidR="00810A4D" w:rsidRPr="00831C62" w:rsidRDefault="00810A4D" w:rsidP="009E4A3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F459A1" w:rsidRPr="00831C62" w:rsidTr="009E4A3E">
        <w:tc>
          <w:tcPr>
            <w:tcW w:w="3652" w:type="dxa"/>
            <w:gridSpan w:val="2"/>
            <w:vAlign w:val="center"/>
          </w:tcPr>
          <w:p w:rsidR="00F459A1" w:rsidRPr="00AB2B63" w:rsidRDefault="00BD6E4B" w:rsidP="009E4A3E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ເບີໂທ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ແລະ ແຟັກ </w:t>
            </w:r>
            <w:r w:rsidRPr="00AB2B63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Pr="00AB2B63">
              <w:rPr>
                <w:rFonts w:eastAsia="Phetsarath OT" w:cstheme="minorHAnsi"/>
                <w:sz w:val="20"/>
                <w:szCs w:val="20"/>
              </w:rPr>
              <w:t>Tel</w:t>
            </w:r>
            <w:r>
              <w:rPr>
                <w:rFonts w:eastAsia="Phetsarath OT" w:hint="cs"/>
                <w:sz w:val="20"/>
                <w:szCs w:val="20"/>
                <w:cs/>
                <w:lang w:bidi="lo-LA"/>
              </w:rPr>
              <w:t xml:space="preserve"> </w:t>
            </w:r>
            <w:r>
              <w:rPr>
                <w:rFonts w:eastAsia="Phetsarath OT"/>
                <w:sz w:val="20"/>
                <w:szCs w:val="20"/>
                <w:lang w:bidi="lo-LA"/>
              </w:rPr>
              <w:t xml:space="preserve">and </w:t>
            </w:r>
            <w:r w:rsidR="00F459A1" w:rsidRPr="00AB2B63">
              <w:rPr>
                <w:rFonts w:eastAsia="Phetsarath OT" w:cstheme="minorHAnsi"/>
                <w:sz w:val="20"/>
                <w:szCs w:val="20"/>
              </w:rPr>
              <w:t>Fax</w:t>
            </w:r>
            <w:r>
              <w:rPr>
                <w:rFonts w:eastAsia="Phetsarath OT" w:cstheme="minorHAnsi"/>
                <w:sz w:val="20"/>
                <w:szCs w:val="20"/>
              </w:rPr>
              <w:t>)</w:t>
            </w:r>
            <w:r w:rsidR="004F1615"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6"/>
            <w:vAlign w:val="center"/>
          </w:tcPr>
          <w:p w:rsidR="00F459A1" w:rsidRDefault="00F459A1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F459A1" w:rsidRPr="00AB2B63" w:rsidRDefault="00F459A1" w:rsidP="009E4A3E">
            <w:pPr>
              <w:rPr>
                <w:rFonts w:eastAsia="Phetsarath OT" w:cstheme="minorHAnsi"/>
                <w:sz w:val="20"/>
                <w:szCs w:val="20"/>
              </w:rPr>
            </w:pPr>
            <w:r w:rsidRPr="00AB2B63">
              <w:rPr>
                <w:rFonts w:eastAsia="Phetsarath OT" w:cstheme="minorHAnsi"/>
                <w:sz w:val="20"/>
                <w:szCs w:val="20"/>
              </w:rPr>
              <w:t>Email:</w:t>
            </w:r>
          </w:p>
        </w:tc>
        <w:tc>
          <w:tcPr>
            <w:tcW w:w="2324" w:type="dxa"/>
            <w:gridSpan w:val="2"/>
            <w:vAlign w:val="center"/>
          </w:tcPr>
          <w:p w:rsidR="00F459A1" w:rsidRPr="00831C62" w:rsidRDefault="00F459A1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F73037" w:rsidRPr="00831C62" w:rsidTr="00E56EDA">
        <w:tc>
          <w:tcPr>
            <w:tcW w:w="3652" w:type="dxa"/>
            <w:gridSpan w:val="2"/>
            <w:shd w:val="clear" w:color="auto" w:fill="auto"/>
            <w:vAlign w:val="center"/>
          </w:tcPr>
          <w:p w:rsidR="00F73037" w:rsidRPr="00831C62" w:rsidRDefault="00EC1927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ອາ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​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ຊີບ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 xml:space="preserve"> (</w:t>
            </w:r>
            <w:r w:rsidR="00E56EDA">
              <w:rPr>
                <w:rFonts w:ascii="Phetsarath OT" w:eastAsia="Phetsarath OT" w:hAnsi="Phetsarath OT" w:cs="Phetsarath OT"/>
                <w:sz w:val="20"/>
                <w:szCs w:val="20"/>
              </w:rPr>
              <w:t>Occupation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)</w:t>
            </w:r>
            <w:r w:rsidR="00E56EDA">
              <w:rPr>
                <w:rFonts w:ascii="Phetsarath OT" w:eastAsia="Phetsarath OT" w:hAnsi="Phetsarath OT" w:cs="Phetsarath OT"/>
                <w:sz w:val="20"/>
                <w:szCs w:val="20"/>
              </w:rPr>
              <w:t>:</w:t>
            </w:r>
          </w:p>
        </w:tc>
        <w:tc>
          <w:tcPr>
            <w:tcW w:w="5726" w:type="dxa"/>
            <w:gridSpan w:val="12"/>
            <w:vAlign w:val="center"/>
          </w:tcPr>
          <w:p w:rsidR="00F73037" w:rsidRPr="00831C62" w:rsidRDefault="00F73037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1928E2" w:rsidRPr="00831C62" w:rsidTr="009E4A3E">
        <w:tc>
          <w:tcPr>
            <w:tcW w:w="3652" w:type="dxa"/>
            <w:gridSpan w:val="2"/>
            <w:vAlign w:val="center"/>
          </w:tcPr>
          <w:p w:rsidR="00BD6E4B" w:rsidRDefault="001928E2" w:rsidP="009E4A3E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C2110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ບັດປະ​ຈໍາ​ຕົວ</w:t>
            </w:r>
            <w:r w:rsidRPr="001C2110"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/ </w:t>
            </w:r>
            <w:r w:rsidRPr="001C2110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​ໜັງສືຜ່ານ​ແດນ</w:t>
            </w:r>
            <w:r w:rsidRPr="001C2110"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 </w:t>
            </w:r>
          </w:p>
          <w:p w:rsidR="001928E2" w:rsidRPr="00BD6E4B" w:rsidRDefault="00BD6E4B" w:rsidP="009E4A3E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  <w:r w:rsidRPr="00BD6E4B">
              <w:rPr>
                <w:rFonts w:cstheme="minorHAnsi"/>
                <w:sz w:val="20"/>
                <w:szCs w:val="20"/>
                <w:lang w:bidi="lo-LA"/>
              </w:rPr>
              <w:t>ID card / Passport</w:t>
            </w:r>
            <w:r w:rsidR="004F1615">
              <w:rPr>
                <w:rFonts w:cstheme="minorHAnsi"/>
                <w:sz w:val="20"/>
                <w:szCs w:val="20"/>
                <w:lang w:bidi="lo-LA"/>
              </w:rPr>
              <w:t>:</w:t>
            </w:r>
            <w:r w:rsidR="001928E2" w:rsidRPr="00BD6E4B">
              <w:rPr>
                <w:rFonts w:cstheme="minorHAnsi"/>
                <w:sz w:val="20"/>
                <w:szCs w:val="20"/>
                <w:lang w:bidi="lo-LA"/>
              </w:rPr>
              <w:t xml:space="preserve">       </w:t>
            </w:r>
          </w:p>
        </w:tc>
        <w:tc>
          <w:tcPr>
            <w:tcW w:w="5726" w:type="dxa"/>
            <w:gridSpan w:val="12"/>
          </w:tcPr>
          <w:p w:rsidR="00BD6E4B" w:rsidRDefault="001928E2" w:rsidP="00306622">
            <w:pPr>
              <w:rPr>
                <w:rFonts w:ascii="Phetsarath OT" w:hAnsi="Phetsarath OT" w:cs="Phetsarath OT"/>
                <w:i/>
                <w:sz w:val="20"/>
                <w:szCs w:val="20"/>
                <w:rtl/>
              </w:rPr>
            </w:pPr>
            <w:r w:rsidRPr="00F51D3B">
              <w:rPr>
                <w:rFonts w:ascii="Phetsarath OT" w:hAnsi="Phetsarath OT" w:cs="Phetsarath OT"/>
                <w:i/>
                <w:sz w:val="20"/>
                <w:szCs w:val="20"/>
                <w:cs/>
                <w:lang w:bidi="lo-LA"/>
              </w:rPr>
              <w:t>ເລກທີ</w:t>
            </w:r>
            <w:r w:rsidRPr="00F51D3B">
              <w:rPr>
                <w:rFonts w:ascii="Phetsarath OT" w:hAnsi="Phetsarath OT" w:cs="Phetsarath OT"/>
                <w:i/>
                <w:sz w:val="20"/>
                <w:szCs w:val="20"/>
                <w:lang w:bidi="lo-LA"/>
              </w:rPr>
              <w:t xml:space="preserve">                    </w:t>
            </w:r>
            <w:r w:rsidRPr="00F51D3B">
              <w:rPr>
                <w:rFonts w:ascii="Phetsarath OT" w:hAnsi="Phetsarath OT" w:cs="Phetsarath OT"/>
                <w:i/>
                <w:sz w:val="20"/>
                <w:szCs w:val="20"/>
                <w:cs/>
                <w:lang w:bidi="lo-LA"/>
              </w:rPr>
              <w:t>ວັນ</w:t>
            </w:r>
            <w:r w:rsidRPr="00F51D3B">
              <w:rPr>
                <w:rFonts w:ascii="Phetsarath OT" w:hAnsi="Phetsarath OT" w:cs="Phetsarath OT"/>
                <w:i/>
                <w:sz w:val="20"/>
                <w:szCs w:val="20"/>
                <w:lang w:bidi="lo-LA"/>
              </w:rPr>
              <w:t>​</w:t>
            </w:r>
            <w:r w:rsidRPr="00F51D3B">
              <w:rPr>
                <w:rFonts w:ascii="Phetsarath OT" w:hAnsi="Phetsarath OT" w:cs="Phetsarath OT"/>
                <w:i/>
                <w:sz w:val="20"/>
                <w:szCs w:val="20"/>
                <w:cs/>
                <w:lang w:bidi="lo-LA"/>
              </w:rPr>
              <w:t>ທີ</w:t>
            </w:r>
            <w:r w:rsidRPr="00F51D3B">
              <w:rPr>
                <w:rFonts w:ascii="Phetsarath OT" w:hAnsi="Phetsarath OT" w:cs="Phetsarath OT"/>
                <w:i/>
                <w:sz w:val="20"/>
                <w:szCs w:val="20"/>
                <w:lang w:bidi="lo-LA"/>
              </w:rPr>
              <w:t xml:space="preserve">               </w:t>
            </w:r>
            <w:r w:rsidRPr="00F51D3B">
              <w:rPr>
                <w:rFonts w:ascii="Phetsarath OT" w:hAnsi="Phetsarath OT" w:cs="Phetsarath OT" w:hint="eastAsia"/>
                <w:i/>
                <w:sz w:val="20"/>
                <w:szCs w:val="20"/>
                <w:lang w:eastAsia="ja-JP" w:bidi="lo-LA"/>
              </w:rPr>
              <w:t xml:space="preserve">       </w:t>
            </w:r>
            <w:r w:rsidRPr="00F51D3B">
              <w:rPr>
                <w:rFonts w:ascii="Phetsarath OT" w:hAnsi="Phetsarath OT" w:cs="Phetsarath OT"/>
                <w:i/>
                <w:sz w:val="20"/>
                <w:szCs w:val="20"/>
                <w:lang w:bidi="lo-LA"/>
              </w:rPr>
              <w:t xml:space="preserve"> </w:t>
            </w:r>
            <w:r w:rsidRPr="00F51D3B">
              <w:rPr>
                <w:rFonts w:ascii="Phetsarath OT" w:hAnsi="Phetsarath OT" w:cs="Phetsarath OT"/>
                <w:i/>
                <w:sz w:val="20"/>
                <w:szCs w:val="20"/>
                <w:cs/>
                <w:lang w:bidi="lo-LA"/>
              </w:rPr>
              <w:t>ອອກ​ທີ່</w:t>
            </w:r>
            <w:r w:rsidRPr="00F51D3B">
              <w:rPr>
                <w:rFonts w:ascii="Phetsarath OT" w:hAnsi="Phetsarath OT" w:cs="Phetsarath OT"/>
                <w:i/>
                <w:sz w:val="20"/>
                <w:szCs w:val="20"/>
                <w:rtl/>
                <w:cs/>
              </w:rPr>
              <w:t xml:space="preserve">  </w:t>
            </w:r>
          </w:p>
          <w:p w:rsidR="00BD6E4B" w:rsidRPr="00BD6E4B" w:rsidRDefault="00BD6E4B" w:rsidP="00306622">
            <w:pPr>
              <w:rPr>
                <w:rFonts w:cstheme="minorHAnsi"/>
                <w:iCs/>
                <w:sz w:val="20"/>
                <w:szCs w:val="20"/>
              </w:rPr>
            </w:pPr>
            <w:r w:rsidRPr="00BD6E4B">
              <w:rPr>
                <w:rFonts w:cstheme="minorHAnsi"/>
                <w:iCs/>
                <w:sz w:val="20"/>
                <w:szCs w:val="20"/>
              </w:rPr>
              <w:t xml:space="preserve">Number:                  </w:t>
            </w:r>
            <w:r>
              <w:rPr>
                <w:rFonts w:cstheme="minorHAnsi"/>
                <w:iCs/>
                <w:sz w:val="20"/>
                <w:szCs w:val="20"/>
              </w:rPr>
              <w:t xml:space="preserve">  </w:t>
            </w:r>
            <w:r w:rsidRPr="00BD6E4B">
              <w:rPr>
                <w:rFonts w:cstheme="minorHAnsi"/>
                <w:iCs/>
                <w:sz w:val="20"/>
                <w:szCs w:val="20"/>
              </w:rPr>
              <w:t xml:space="preserve"> dated:                </w:t>
            </w:r>
            <w:r>
              <w:rPr>
                <w:rFonts w:cstheme="minorHAnsi"/>
                <w:iCs/>
                <w:sz w:val="20"/>
                <w:szCs w:val="20"/>
              </w:rPr>
              <w:t xml:space="preserve">          </w:t>
            </w:r>
            <w:r w:rsidRPr="00BD6E4B">
              <w:rPr>
                <w:rFonts w:cstheme="minorHAnsi"/>
                <w:iCs/>
                <w:sz w:val="20"/>
                <w:szCs w:val="20"/>
              </w:rPr>
              <w:t xml:space="preserve">Place of issue: </w:t>
            </w:r>
          </w:p>
        </w:tc>
      </w:tr>
      <w:tr w:rsidR="006545DE" w:rsidRPr="00831C62" w:rsidTr="00EC1927">
        <w:tc>
          <w:tcPr>
            <w:tcW w:w="1951" w:type="dxa"/>
            <w:vAlign w:val="center"/>
          </w:tcPr>
          <w:p w:rsidR="008E008D" w:rsidRDefault="00EC1927" w:rsidP="00306622">
            <w:pPr>
              <w:rPr>
                <w:rFonts w:ascii="Phetsarath OT" w:eastAsia="Phetsarath OT" w:hAnsi="Phetsarath OT" w:cs="Phetsarath OT"/>
                <w:i/>
                <w:sz w:val="20"/>
                <w:szCs w:val="20"/>
                <w:lang w:bidi="lo-LA"/>
              </w:rPr>
            </w:pP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ວັນ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lang w:bidi="lo-LA"/>
              </w:rPr>
              <w:t xml:space="preserve">​, 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ເດືອນ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lang w:bidi="lo-LA"/>
              </w:rPr>
              <w:t xml:space="preserve">, 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ປີ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lang w:bidi="lo-LA"/>
              </w:rPr>
              <w:t xml:space="preserve"> </w:t>
            </w:r>
            <w:r w:rsid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ເກີ</w:t>
            </w:r>
          </w:p>
          <w:p w:rsidR="006545DE" w:rsidRPr="00EC1927" w:rsidRDefault="00EC1927" w:rsidP="00306622">
            <w:pPr>
              <w:rPr>
                <w:rFonts w:cstheme="majorBidi"/>
                <w:iCs/>
                <w:sz w:val="20"/>
                <w:szCs w:val="20"/>
                <w:cs/>
                <w:lang w:bidi="lo-LA"/>
              </w:rPr>
            </w:pPr>
            <w:r>
              <w:rPr>
                <w:rFonts w:ascii="DokChampa" w:hAnsi="DokChampa" w:cs="DokChampa"/>
                <w:iCs/>
                <w:sz w:val="20"/>
                <w:szCs w:val="20"/>
                <w:lang w:bidi="lo-LA"/>
              </w:rPr>
              <w:t>(</w:t>
            </w:r>
            <w:r w:rsidR="006545DE" w:rsidRPr="00EC1927">
              <w:rPr>
                <w:rFonts w:cstheme="majorBidi"/>
                <w:iCs/>
                <w:sz w:val="20"/>
                <w:szCs w:val="20"/>
                <w:lang w:bidi="lo-LA"/>
              </w:rPr>
              <w:t>Date of birth</w:t>
            </w:r>
            <w:r>
              <w:rPr>
                <w:rFonts w:cstheme="majorBidi"/>
                <w:iCs/>
                <w:sz w:val="20"/>
                <w:szCs w:val="20"/>
                <w:lang w:bidi="lo-LA"/>
              </w:rPr>
              <w:t>)</w:t>
            </w:r>
            <w:r w:rsidR="004F1615" w:rsidRPr="00EC1927">
              <w:rPr>
                <w:rFonts w:cstheme="majorBidi"/>
                <w:iCs/>
                <w:sz w:val="20"/>
                <w:szCs w:val="20"/>
                <w:lang w:bidi="lo-LA"/>
              </w:rPr>
              <w:t>:</w:t>
            </w:r>
          </w:p>
        </w:tc>
        <w:tc>
          <w:tcPr>
            <w:tcW w:w="1701" w:type="dxa"/>
            <w:vAlign w:val="center"/>
          </w:tcPr>
          <w:p w:rsidR="006545DE" w:rsidRPr="00F51D3B" w:rsidRDefault="006545DE" w:rsidP="00306622">
            <w:pPr>
              <w:rPr>
                <w:rFonts w:ascii="Phetsarath OT" w:hAnsi="Phetsarath OT" w:cs="Phetsarath OT"/>
                <w:i/>
                <w:sz w:val="20"/>
                <w:szCs w:val="20"/>
                <w:cs/>
                <w:lang w:bidi="lo-LA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545DE" w:rsidRPr="004F1615" w:rsidRDefault="00EC1927" w:rsidP="00306622">
            <w:pPr>
              <w:rPr>
                <w:rFonts w:cs="Phetsarath OT"/>
                <w:iCs/>
                <w:sz w:val="20"/>
                <w:szCs w:val="20"/>
                <w:cs/>
                <w:lang w:bidi="lo-LA"/>
              </w:rPr>
            </w:pP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ສະ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lang w:bidi="lo-LA"/>
              </w:rPr>
              <w:t>​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ຖານ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lang w:bidi="lo-LA"/>
              </w:rPr>
              <w:t>​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ທີ່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lang w:bidi="lo-LA"/>
              </w:rPr>
              <w:t>​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ເກີດ</w:t>
            </w:r>
            <w:r>
              <w:rPr>
                <w:rFonts w:ascii="DokChampa" w:hAnsi="DokChampa" w:cs="DokChampa"/>
                <w:iCs/>
                <w:sz w:val="20"/>
                <w:szCs w:val="20"/>
                <w:lang w:bidi="lo-LA"/>
              </w:rPr>
              <w:t xml:space="preserve"> </w:t>
            </w:r>
            <w:r>
              <w:rPr>
                <w:rFonts w:cs="Phetsarath OT"/>
                <w:iCs/>
                <w:sz w:val="20"/>
                <w:szCs w:val="20"/>
                <w:lang w:bidi="lo-LA"/>
              </w:rPr>
              <w:t>(</w:t>
            </w:r>
            <w:r w:rsidR="004F1615" w:rsidRPr="004F1615">
              <w:rPr>
                <w:rFonts w:cs="Phetsarath OT"/>
                <w:iCs/>
                <w:sz w:val="20"/>
                <w:szCs w:val="20"/>
                <w:lang w:bidi="lo-LA"/>
              </w:rPr>
              <w:t>Place of birth</w:t>
            </w:r>
            <w:r>
              <w:rPr>
                <w:rFonts w:cs="Phetsarath OT"/>
                <w:iCs/>
                <w:sz w:val="20"/>
                <w:szCs w:val="20"/>
                <w:lang w:bidi="lo-LA"/>
              </w:rPr>
              <w:t>)</w:t>
            </w:r>
            <w:r w:rsidR="004F1615" w:rsidRPr="004F1615">
              <w:rPr>
                <w:rFonts w:cs="Phetsarath OT"/>
                <w:iCs/>
                <w:sz w:val="20"/>
                <w:szCs w:val="20"/>
                <w:lang w:bidi="lo-LA"/>
              </w:rPr>
              <w:t>:</w:t>
            </w:r>
          </w:p>
        </w:tc>
        <w:tc>
          <w:tcPr>
            <w:tcW w:w="4167" w:type="dxa"/>
            <w:gridSpan w:val="7"/>
            <w:vAlign w:val="center"/>
          </w:tcPr>
          <w:p w:rsidR="006545DE" w:rsidRPr="00F51D3B" w:rsidRDefault="006545DE" w:rsidP="00306622">
            <w:pPr>
              <w:rPr>
                <w:rFonts w:ascii="Phetsarath OT" w:hAnsi="Phetsarath OT" w:cs="Phetsarath OT"/>
                <w:i/>
                <w:sz w:val="20"/>
                <w:szCs w:val="20"/>
                <w:cs/>
                <w:lang w:bidi="lo-LA"/>
              </w:rPr>
            </w:pPr>
          </w:p>
        </w:tc>
      </w:tr>
      <w:tr w:rsidR="00EC1927" w:rsidRPr="00831C62" w:rsidTr="00EC1927">
        <w:tc>
          <w:tcPr>
            <w:tcW w:w="1951" w:type="dxa"/>
            <w:vAlign w:val="center"/>
          </w:tcPr>
          <w:p w:rsidR="00EC1927" w:rsidRPr="00EC1927" w:rsidRDefault="00EC1927" w:rsidP="00306622">
            <w:pPr>
              <w:rPr>
                <w:rFonts w:cs="Phetsarath OT"/>
                <w:iCs/>
                <w:sz w:val="20"/>
                <w:szCs w:val="20"/>
                <w:lang w:bidi="lo-LA"/>
              </w:rPr>
            </w:pP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ສັນ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lang w:bidi="lo-LA"/>
              </w:rPr>
              <w:t>​</w:t>
            </w:r>
            <w:r w:rsidRPr="008E008D">
              <w:rPr>
                <w:rFonts w:ascii="Phetsarath OT" w:eastAsia="Phetsarath OT" w:hAnsi="Phetsarath OT" w:cs="Phetsarath OT"/>
                <w:i/>
                <w:sz w:val="20"/>
                <w:szCs w:val="20"/>
                <w:cs/>
                <w:lang w:bidi="lo-LA"/>
              </w:rPr>
              <w:t>ຊາດ</w:t>
            </w:r>
            <w:r>
              <w:rPr>
                <w:rFonts w:ascii="DokChampa" w:hAnsi="DokChampa" w:cs="DokChampa"/>
                <w:iCs/>
                <w:sz w:val="20"/>
                <w:szCs w:val="20"/>
                <w:lang w:bidi="lo-LA"/>
              </w:rPr>
              <w:t xml:space="preserve"> (</w:t>
            </w:r>
            <w:r w:rsidRPr="00EC1927">
              <w:rPr>
                <w:rFonts w:cs="Phetsarath OT"/>
                <w:iCs/>
                <w:sz w:val="20"/>
                <w:szCs w:val="20"/>
                <w:lang w:bidi="lo-LA"/>
              </w:rPr>
              <w:t>Citizenship</w:t>
            </w:r>
            <w:r>
              <w:rPr>
                <w:rFonts w:cs="Phetsarath OT"/>
                <w:iCs/>
                <w:sz w:val="20"/>
                <w:szCs w:val="20"/>
                <w:lang w:bidi="lo-LA"/>
              </w:rPr>
              <w:t>)</w:t>
            </w:r>
            <w:r w:rsidRPr="00EC1927">
              <w:rPr>
                <w:rFonts w:cs="Phetsarath OT"/>
                <w:iCs/>
                <w:sz w:val="20"/>
                <w:szCs w:val="20"/>
                <w:lang w:bidi="lo-LA"/>
              </w:rPr>
              <w:t>:</w:t>
            </w:r>
          </w:p>
        </w:tc>
        <w:tc>
          <w:tcPr>
            <w:tcW w:w="7427" w:type="dxa"/>
            <w:gridSpan w:val="13"/>
            <w:vAlign w:val="center"/>
          </w:tcPr>
          <w:p w:rsidR="00EC1927" w:rsidRPr="00F51D3B" w:rsidRDefault="00EC1927" w:rsidP="00306622">
            <w:pPr>
              <w:rPr>
                <w:rFonts w:ascii="Phetsarath OT" w:hAnsi="Phetsarath OT" w:cs="Phetsarath OT"/>
                <w:i/>
                <w:sz w:val="20"/>
                <w:szCs w:val="20"/>
                <w:cs/>
                <w:lang w:bidi="lo-LA"/>
              </w:rPr>
            </w:pPr>
          </w:p>
        </w:tc>
      </w:tr>
      <w:tr w:rsidR="00E00D68" w:rsidRPr="00831C62" w:rsidTr="003266D4">
        <w:tc>
          <w:tcPr>
            <w:tcW w:w="9378" w:type="dxa"/>
            <w:gridSpan w:val="14"/>
            <w:shd w:val="clear" w:color="auto" w:fill="BFBFBF" w:themeFill="background1" w:themeFillShade="BF"/>
          </w:tcPr>
          <w:p w:rsidR="00E00D68" w:rsidRPr="00831C62" w:rsidRDefault="00EC2106" w:rsidP="00306622">
            <w:pPr>
              <w:pStyle w:val="ListParagraph"/>
              <w:numPr>
                <w:ilvl w:val="0"/>
                <w:numId w:val="1"/>
              </w:num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ຂໍ້ມູນການຂໍອະນຸຍາດ</w:t>
            </w:r>
            <w:r w:rsidR="00F459A1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AB2B63">
              <w:rPr>
                <w:rFonts w:eastAsia="Phetsarath OT" w:cstheme="minorHAnsi"/>
                <w:b/>
                <w:bCs/>
                <w:sz w:val="20"/>
                <w:szCs w:val="20"/>
                <w:cs/>
                <w:lang w:bidi="lo-LA"/>
              </w:rPr>
              <w:t>(</w:t>
            </w:r>
            <w:r w:rsidR="00E00D68" w:rsidRPr="00AB2B63">
              <w:rPr>
                <w:rFonts w:eastAsia="Phetsarath OT" w:cstheme="minorHAnsi"/>
                <w:b/>
                <w:bCs/>
                <w:sz w:val="20"/>
                <w:szCs w:val="20"/>
              </w:rPr>
              <w:t>APPLICATION INFORMATION</w:t>
            </w:r>
            <w:r w:rsidRPr="00AB2B63">
              <w:rPr>
                <w:rFonts w:eastAsia="Phetsarath OT" w:cstheme="minorHAnsi"/>
                <w:b/>
                <w:bCs/>
                <w:sz w:val="20"/>
                <w:szCs w:val="20"/>
                <w:cs/>
                <w:lang w:bidi="lo-LA"/>
              </w:rPr>
              <w:t>)</w:t>
            </w:r>
          </w:p>
        </w:tc>
      </w:tr>
      <w:tr w:rsidR="008E008D" w:rsidRPr="00831C62" w:rsidTr="008E008D">
        <w:trPr>
          <w:trHeight w:val="1089"/>
        </w:trPr>
        <w:tc>
          <w:tcPr>
            <w:tcW w:w="3652" w:type="dxa"/>
            <w:gridSpan w:val="2"/>
            <w:vAlign w:val="center"/>
          </w:tcPr>
          <w:p w:rsidR="008E008D" w:rsidRPr="00D2660B" w:rsidRDefault="008E008D" w:rsidP="000A3C32">
            <w:pPr>
              <w:rPr>
                <w:rFonts w:eastAsia="Phetsarath OT" w:cstheme="minorHAnsi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ຈຸດປະສົງຂອງການນຳໃຊ້ຄື້ນຄວາມຖີ່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>
              <w:rPr>
                <w:rFonts w:eastAsia="Phetsarath OT" w:cstheme="minorHAnsi"/>
                <w:sz w:val="20"/>
                <w:szCs w:val="20"/>
                <w:lang w:bidi="lo-LA"/>
              </w:rPr>
              <w:t>(Purpose of usage):</w:t>
            </w:r>
          </w:p>
        </w:tc>
        <w:tc>
          <w:tcPr>
            <w:tcW w:w="5726" w:type="dxa"/>
            <w:gridSpan w:val="12"/>
          </w:tcPr>
          <w:p w:rsidR="008E008D" w:rsidRPr="00831C62" w:rsidRDefault="008E008D" w:rsidP="000A3C3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8E008D" w:rsidRPr="00831C62" w:rsidTr="009C6C36">
        <w:trPr>
          <w:trHeight w:val="842"/>
        </w:trPr>
        <w:tc>
          <w:tcPr>
            <w:tcW w:w="9378" w:type="dxa"/>
            <w:gridSpan w:val="14"/>
            <w:shd w:val="clear" w:color="auto" w:fill="BFBFBF" w:themeFill="background1" w:themeFillShade="BF"/>
          </w:tcPr>
          <w:p w:rsidR="008E008D" w:rsidRPr="00831C62" w:rsidRDefault="008E008D" w:rsidP="00AB2B63">
            <w:pPr>
              <w:pStyle w:val="ListParagraph"/>
              <w:numPr>
                <w:ilvl w:val="0"/>
                <w:numId w:val="1"/>
              </w:num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ຂໍ້ມູນກ່ຽວກັບທີ່ຕັ້ງຂອງສະຖານີນຳໃຊ້ຄື້ນຄວາມຖີ່ </w:t>
            </w:r>
            <w:r w:rsidRPr="00AB2B63">
              <w:rPr>
                <w:rFonts w:eastAsia="Phetsarath OT" w:cstheme="minorHAnsi"/>
                <w:b/>
                <w:bCs/>
                <w:sz w:val="20"/>
                <w:szCs w:val="20"/>
                <w:cs/>
                <w:lang w:bidi="lo-LA"/>
              </w:rPr>
              <w:t>(</w:t>
            </w:r>
            <w:r w:rsidRPr="00AB2B63">
              <w:rPr>
                <w:rFonts w:eastAsia="Phetsarath OT" w:cstheme="minorHAnsi"/>
                <w:b/>
                <w:bCs/>
                <w:sz w:val="20"/>
                <w:szCs w:val="20"/>
              </w:rPr>
              <w:t>GEOGRAPIC AREA INFORMATION</w:t>
            </w:r>
            <w:r w:rsidRPr="00AB2B63">
              <w:rPr>
                <w:rFonts w:eastAsia="Phetsarath OT" w:cstheme="minorHAnsi"/>
                <w:b/>
                <w:bCs/>
                <w:sz w:val="20"/>
                <w:szCs w:val="20"/>
                <w:cs/>
                <w:lang w:bidi="lo-LA"/>
              </w:rPr>
              <w:t>)</w:t>
            </w:r>
          </w:p>
        </w:tc>
      </w:tr>
      <w:tr w:rsidR="008E008D" w:rsidRPr="00831C62" w:rsidTr="009E4A3E">
        <w:tc>
          <w:tcPr>
            <w:tcW w:w="4503" w:type="dxa"/>
            <w:gridSpan w:val="4"/>
            <w:vAlign w:val="center"/>
          </w:tcPr>
          <w:p w:rsidR="008E008D" w:rsidRDefault="008E008D" w:rsidP="009E4A3E">
            <w:pPr>
              <w:rPr>
                <w:rFonts w:eastAsia="Phetsarath OT" w:cs="DokChampa"/>
                <w:sz w:val="20"/>
                <w:szCs w:val="20"/>
              </w:rPr>
            </w:pPr>
            <w:r w:rsidRPr="008E008D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ຊີ່</w:t>
            </w:r>
            <w:r w:rsidRPr="008E008D">
              <w:rPr>
                <w:rFonts w:ascii="Phetsarath OT" w:eastAsia="Phetsarath OT" w:hAnsi="Phetsarath OT" w:cs="Phetsarath OT"/>
                <w:sz w:val="20"/>
                <w:szCs w:val="20"/>
              </w:rPr>
              <w:t>​</w:t>
            </w:r>
            <w:r w:rsidRPr="008E008D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ສະ</w:t>
            </w:r>
            <w:r w:rsidRPr="008E008D">
              <w:rPr>
                <w:rFonts w:ascii="Phetsarath OT" w:eastAsia="Phetsarath OT" w:hAnsi="Phetsarath OT" w:cs="Phetsarath OT"/>
                <w:sz w:val="20"/>
                <w:szCs w:val="20"/>
              </w:rPr>
              <w:t>​</w:t>
            </w:r>
            <w:r w:rsidRPr="008E008D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ຖານ</w:t>
            </w:r>
            <w:r w:rsidRPr="008E008D">
              <w:rPr>
                <w:rFonts w:ascii="Phetsarath OT" w:eastAsia="Phetsarath OT" w:hAnsi="Phetsarath OT" w:cs="Phetsarath OT"/>
                <w:sz w:val="20"/>
                <w:szCs w:val="20"/>
              </w:rPr>
              <w:t>​</w:t>
            </w:r>
            <w:r w:rsidRPr="008E008D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ທີ່</w:t>
            </w:r>
            <w:r w:rsidRPr="008E008D">
              <w:rPr>
                <w:rFonts w:ascii="DokChampa" w:eastAsia="Phetsarath OT" w:hAnsi="DokChampa" w:cs="DokChampa"/>
                <w:sz w:val="20"/>
                <w:szCs w:val="20"/>
              </w:rPr>
              <w:t xml:space="preserve"> </w:t>
            </w:r>
            <w:r w:rsidRPr="008E008D">
              <w:rPr>
                <w:rFonts w:eastAsia="Phetsarath OT" w:cs="DokChampa"/>
                <w:sz w:val="20"/>
                <w:szCs w:val="20"/>
              </w:rPr>
              <w:t>(Location name)</w:t>
            </w:r>
            <w:r w:rsidR="00026AF4">
              <w:rPr>
                <w:rFonts w:eastAsia="Phetsarath OT" w:cs="DokChampa"/>
                <w:sz w:val="20"/>
                <w:szCs w:val="20"/>
              </w:rPr>
              <w:t>:</w:t>
            </w:r>
          </w:p>
          <w:p w:rsidR="00026AF4" w:rsidRPr="00026AF4" w:rsidRDefault="00026AF4" w:rsidP="009E4A3E">
            <w:pPr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(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ຖ່າ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ເປັນ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ອຸ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ປະ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ກອນ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ທີ່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ຕິດ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ລົດ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ແມ່ນ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ໃຫ້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ບອກ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ເລກ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ຖະ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ບຽນ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</w:rPr>
              <w:t>​</w:t>
            </w:r>
            <w:r w:rsidRPr="00026AF4">
              <w:rPr>
                <w:rFonts w:ascii="Phetsarath OT" w:eastAsia="Phetsarath OT" w:hAnsi="Phetsarath OT" w:cs="Phetsarath OT"/>
                <w:i/>
                <w:iCs/>
                <w:sz w:val="20"/>
                <w:szCs w:val="20"/>
                <w:cs/>
                <w:lang w:bidi="lo-LA"/>
              </w:rPr>
              <w:t>ລົດ</w:t>
            </w:r>
          </w:p>
          <w:p w:rsidR="008E008D" w:rsidRPr="008E008D" w:rsidRDefault="008E008D" w:rsidP="009E4A3E">
            <w:pPr>
              <w:rPr>
                <w:rFonts w:eastAsia="Phetsarath OT" w:cs="Phetsarath OT"/>
                <w:sz w:val="20"/>
                <w:szCs w:val="20"/>
                <w:cs/>
                <w:lang w:bidi="lo-LA"/>
              </w:rPr>
            </w:pPr>
            <w:r w:rsidRPr="008E008D">
              <w:rPr>
                <w:rFonts w:eastAsia="Phetsarath OT" w:cs="DokChampa"/>
                <w:i/>
                <w:iCs/>
                <w:sz w:val="20"/>
                <w:szCs w:val="20"/>
              </w:rPr>
              <w:t>If mobile, enter the vehicle registration no.</w:t>
            </w:r>
            <w:r w:rsidR="00026AF4">
              <w:rPr>
                <w:rFonts w:eastAsia="Phetsarath OT" w:cs="DokChamp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75" w:type="dxa"/>
            <w:gridSpan w:val="10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8E008D" w:rsidRPr="00831C62" w:rsidTr="009E4A3E">
        <w:tc>
          <w:tcPr>
            <w:tcW w:w="4503" w:type="dxa"/>
            <w:gridSpan w:val="4"/>
            <w:vAlign w:val="center"/>
          </w:tcPr>
          <w:p w:rsidR="008E008D" w:rsidRPr="00D2660B" w:rsidRDefault="008E008D" w:rsidP="009E4A3E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D2660B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ບ້ານ </w:t>
            </w:r>
            <w:r w:rsidRPr="00D2660B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Pr="00D2660B">
              <w:rPr>
                <w:rFonts w:eastAsia="Phetsarath OT" w:cstheme="minorHAnsi"/>
                <w:sz w:val="20"/>
                <w:szCs w:val="20"/>
                <w:lang w:bidi="lo-LA"/>
              </w:rPr>
              <w:t>Village</w:t>
            </w:r>
            <w:r w:rsidRPr="00D2660B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Pr="00D2660B"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4875" w:type="dxa"/>
            <w:gridSpan w:val="10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8E008D" w:rsidRPr="00831C62" w:rsidTr="008E008D">
        <w:trPr>
          <w:trHeight w:val="395"/>
        </w:trPr>
        <w:tc>
          <w:tcPr>
            <w:tcW w:w="4503" w:type="dxa"/>
            <w:gridSpan w:val="4"/>
            <w:vAlign w:val="center"/>
          </w:tcPr>
          <w:p w:rsidR="008E008D" w:rsidRPr="00D2660B" w:rsidRDefault="008E008D" w:rsidP="009E4A3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D2660B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ເມືອງ</w:t>
            </w:r>
            <w:r w:rsidRPr="00D2660B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D2660B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Pr="00D2660B">
              <w:rPr>
                <w:rFonts w:eastAsia="Phetsarath OT" w:cstheme="minorHAnsi"/>
                <w:sz w:val="20"/>
                <w:szCs w:val="20"/>
              </w:rPr>
              <w:t>City</w:t>
            </w:r>
            <w:r w:rsidRPr="00D2660B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):</w:t>
            </w:r>
          </w:p>
        </w:tc>
        <w:tc>
          <w:tcPr>
            <w:tcW w:w="4875" w:type="dxa"/>
            <w:gridSpan w:val="10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8E008D" w:rsidRPr="00831C62" w:rsidTr="009E4A3E">
        <w:tc>
          <w:tcPr>
            <w:tcW w:w="4503" w:type="dxa"/>
            <w:gridSpan w:val="4"/>
            <w:vAlign w:val="center"/>
          </w:tcPr>
          <w:p w:rsidR="008E008D" w:rsidRPr="00D2660B" w:rsidRDefault="008E008D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D2660B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ແຂວງ</w:t>
            </w:r>
            <w:r w:rsidRPr="00D2660B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D2660B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Pr="00D2660B">
              <w:rPr>
                <w:rFonts w:eastAsia="Phetsarath OT" w:cstheme="minorHAnsi"/>
                <w:sz w:val="20"/>
                <w:szCs w:val="20"/>
              </w:rPr>
              <w:t>Province</w:t>
            </w:r>
            <w:r w:rsidRPr="00D2660B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Pr="00D2660B"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4875" w:type="dxa"/>
            <w:gridSpan w:val="10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8E008D" w:rsidRPr="00831C62" w:rsidTr="009E4A3E">
        <w:tc>
          <w:tcPr>
            <w:tcW w:w="4503" w:type="dxa"/>
            <w:gridSpan w:val="4"/>
            <w:vAlign w:val="center"/>
          </w:tcPr>
          <w:p w:rsidR="008E008D" w:rsidRPr="00D2660B" w:rsidRDefault="008E008D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D2660B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 xml:space="preserve">ຊື່ສະຖານີ </w:t>
            </w:r>
            <w:r w:rsidRPr="00D2660B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Pr="00D2660B">
              <w:rPr>
                <w:rFonts w:eastAsia="Phetsarath OT" w:cstheme="minorHAnsi"/>
                <w:sz w:val="20"/>
                <w:szCs w:val="20"/>
              </w:rPr>
              <w:t>Apparatus name</w:t>
            </w:r>
            <w:r w:rsidRPr="00D2660B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Pr="00D2660B"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4875" w:type="dxa"/>
            <w:gridSpan w:val="10"/>
          </w:tcPr>
          <w:p w:rsidR="008E008D" w:rsidRPr="00D2660B" w:rsidRDefault="008E008D" w:rsidP="00D2660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D2660B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      </w:t>
            </w:r>
            <w:r w:rsidRPr="00D2660B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     </w:t>
            </w:r>
          </w:p>
        </w:tc>
      </w:tr>
      <w:tr w:rsidR="008E008D" w:rsidRPr="00831C62" w:rsidTr="00026AF4">
        <w:tc>
          <w:tcPr>
            <w:tcW w:w="4503" w:type="dxa"/>
            <w:gridSpan w:val="4"/>
            <w:shd w:val="clear" w:color="auto" w:fill="auto"/>
            <w:vAlign w:val="center"/>
          </w:tcPr>
          <w:p w:rsidR="008E008D" w:rsidRPr="009C6C36" w:rsidRDefault="00026AF4" w:rsidP="009E4A3E">
            <w:pPr>
              <w:rPr>
                <w:rFonts w:eastAsia="Phetsarath OT" w:cs="Phetsarath OT"/>
                <w:i/>
                <w:iCs/>
                <w:sz w:val="20"/>
                <w:szCs w:val="20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eastAsia"/>
                <w:sz w:val="20"/>
                <w:szCs w:val="20"/>
                <w:cs/>
                <w:lang w:bidi="lo-LA"/>
              </w:rPr>
              <w:t>ຄວາມສູງທຽບໜ້ານ້ຳທະເລ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(</w:t>
            </w:r>
            <w:r w:rsidRPr="00246678">
              <w:rPr>
                <w:rFonts w:eastAsia="Phetsarath OT" w:cs="Phetsarath OT"/>
                <w:sz w:val="20"/>
                <w:szCs w:val="20"/>
                <w:lang w:bidi="lo-LA"/>
              </w:rPr>
              <w:t>Ground elevation</w:t>
            </w:r>
            <w:r>
              <w:rPr>
                <w:rFonts w:eastAsia="Phetsarath OT" w:cs="Phetsarath OT"/>
                <w:sz w:val="20"/>
                <w:szCs w:val="20"/>
                <w:lang w:bidi="lo-LA"/>
              </w:rPr>
              <w:t>)</w:t>
            </w:r>
            <w:r w:rsidRPr="00246678">
              <w:rPr>
                <w:rFonts w:eastAsia="Phetsarath OT" w:cs="Phetsarath OT"/>
                <w:sz w:val="20"/>
                <w:szCs w:val="20"/>
                <w:lang w:bidi="lo-LA"/>
              </w:rPr>
              <w:t>:</w:t>
            </w:r>
          </w:p>
        </w:tc>
        <w:tc>
          <w:tcPr>
            <w:tcW w:w="4875" w:type="dxa"/>
            <w:gridSpan w:val="10"/>
          </w:tcPr>
          <w:p w:rsidR="008E008D" w:rsidRPr="00D2660B" w:rsidRDefault="008E008D" w:rsidP="00D2660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8E008D" w:rsidRPr="00831C62" w:rsidTr="00026AF4">
        <w:tc>
          <w:tcPr>
            <w:tcW w:w="4503" w:type="dxa"/>
            <w:gridSpan w:val="4"/>
            <w:shd w:val="clear" w:color="auto" w:fill="auto"/>
            <w:vAlign w:val="center"/>
          </w:tcPr>
          <w:p w:rsidR="00026AF4" w:rsidRDefault="00026AF4" w:rsidP="00026AF4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eastAsia"/>
                <w:sz w:val="20"/>
                <w:szCs w:val="20"/>
                <w:cs/>
                <w:lang w:bidi="lo-LA"/>
              </w:rPr>
              <w:t xml:space="preserve">ຈຳນວນອຸປະກອນ / ສະຖານີ ທັງໝົດ </w:t>
            </w:r>
          </w:p>
          <w:p w:rsidR="008E008D" w:rsidRPr="00026AF4" w:rsidRDefault="00026AF4" w:rsidP="00026AF4">
            <w:pPr>
              <w:rPr>
                <w:rFonts w:eastAsia="Phetsarath OT" w:cs="Phetsarath OT"/>
                <w:sz w:val="20"/>
                <w:szCs w:val="20"/>
                <w:cs/>
                <w:lang w:bidi="lo-LA"/>
              </w:rPr>
            </w:pPr>
            <w:r w:rsidRPr="00026AF4">
              <w:rPr>
                <w:rFonts w:eastAsia="Phetsarath OT" w:cs="Phetsarath OT"/>
                <w:sz w:val="20"/>
                <w:szCs w:val="20"/>
                <w:lang w:bidi="lo-LA"/>
              </w:rPr>
              <w:t>(Number of mobiles / Hand-carried portables):</w:t>
            </w:r>
          </w:p>
        </w:tc>
        <w:tc>
          <w:tcPr>
            <w:tcW w:w="4875" w:type="dxa"/>
            <w:gridSpan w:val="10"/>
          </w:tcPr>
          <w:p w:rsidR="008E008D" w:rsidRPr="00D2660B" w:rsidRDefault="008E008D" w:rsidP="00D2660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8E008D" w:rsidRPr="00831C62" w:rsidTr="009E4A3E">
        <w:tc>
          <w:tcPr>
            <w:tcW w:w="4503" w:type="dxa"/>
            <w:gridSpan w:val="4"/>
            <w:vAlign w:val="center"/>
          </w:tcPr>
          <w:p w:rsidR="008E008D" w:rsidRPr="002B4283" w:rsidRDefault="008E008D" w:rsidP="009E4A3E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2B4283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ເປັນ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ອຸ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ປະ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ກອນ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ພົກ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ພາ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ຫຼື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ບໍ່</w:t>
            </w:r>
            <w:r w:rsidRPr="002B4283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(</w:t>
            </w:r>
            <w:r w:rsidRPr="002B4283">
              <w:rPr>
                <w:rFonts w:eastAsia="Phetsarath OT" w:cs="Phetsarath OT"/>
                <w:sz w:val="20"/>
                <w:szCs w:val="20"/>
                <w:lang w:bidi="lo-LA"/>
              </w:rPr>
              <w:t>Hand-carried portable (Y/N))</w:t>
            </w:r>
          </w:p>
        </w:tc>
        <w:tc>
          <w:tcPr>
            <w:tcW w:w="4875" w:type="dxa"/>
            <w:gridSpan w:val="10"/>
          </w:tcPr>
          <w:p w:rsidR="008E008D" w:rsidRPr="002B4283" w:rsidRDefault="008E008D" w:rsidP="00D2660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8E008D" w:rsidRPr="00831C62" w:rsidTr="00026AF4">
        <w:tc>
          <w:tcPr>
            <w:tcW w:w="4503" w:type="dxa"/>
            <w:gridSpan w:val="4"/>
            <w:shd w:val="clear" w:color="auto" w:fill="auto"/>
            <w:vAlign w:val="center"/>
          </w:tcPr>
          <w:p w:rsidR="00026AF4" w:rsidRDefault="00026AF4" w:rsidP="00026AF4">
            <w:pPr>
              <w:rPr>
                <w:rFonts w:eastAsia="Phetsarath OT" w:cs="DokChampa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eastAsia"/>
                <w:sz w:val="20"/>
                <w:szCs w:val="20"/>
                <w:cs/>
                <w:lang w:bidi="lo-LA"/>
              </w:rPr>
              <w:t>ເຂດນຳໃຊ້ຄື້ນຄວາມຖີ່</w:t>
            </w:r>
            <w:r>
              <w:rPr>
                <w:rFonts w:eastAsia="Phetsarath OT" w:cs="DokChampa"/>
                <w:sz w:val="20"/>
                <w:szCs w:val="20"/>
                <w:cs/>
                <w:lang w:bidi="lo-LA"/>
              </w:rPr>
              <w:t xml:space="preserve"> </w:t>
            </w:r>
          </w:p>
          <w:p w:rsidR="008E008D" w:rsidRPr="002B4283" w:rsidRDefault="00026AF4" w:rsidP="00026AF4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C501C8">
              <w:rPr>
                <w:rFonts w:eastAsia="Phetsarath OT" w:cs="Phetsarath OT"/>
                <w:sz w:val="20"/>
                <w:szCs w:val="20"/>
                <w:lang w:bidi="lo-LA"/>
              </w:rPr>
              <w:t>(Geographic area of operations):</w:t>
            </w:r>
          </w:p>
        </w:tc>
        <w:tc>
          <w:tcPr>
            <w:tcW w:w="4875" w:type="dxa"/>
            <w:gridSpan w:val="10"/>
          </w:tcPr>
          <w:p w:rsidR="008E008D" w:rsidRPr="002B4283" w:rsidRDefault="008E008D" w:rsidP="00D2660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8E008D" w:rsidRPr="00831C62" w:rsidTr="00026AF4">
        <w:tc>
          <w:tcPr>
            <w:tcW w:w="4503" w:type="dxa"/>
            <w:gridSpan w:val="4"/>
            <w:shd w:val="clear" w:color="auto" w:fill="auto"/>
            <w:vAlign w:val="center"/>
          </w:tcPr>
          <w:p w:rsidR="008E008D" w:rsidRPr="002B4283" w:rsidRDefault="00026AF4" w:rsidP="009E4A3E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eastAsia"/>
                <w:sz w:val="20"/>
                <w:szCs w:val="20"/>
                <w:cs/>
                <w:lang w:bidi="lo-LA"/>
              </w:rPr>
              <w:t>ລັດສະໝີພື້ນທີ່ຄອບຄຸມ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(</w:t>
            </w:r>
            <w:r w:rsidRPr="00C501C8">
              <w:rPr>
                <w:rFonts w:eastAsia="Phetsarath OT" w:cs="Phetsarath OT"/>
                <w:sz w:val="20"/>
                <w:szCs w:val="20"/>
                <w:lang w:bidi="lo-LA"/>
              </w:rPr>
              <w:t>Coverage radius (Km)):</w:t>
            </w:r>
          </w:p>
        </w:tc>
        <w:tc>
          <w:tcPr>
            <w:tcW w:w="4875" w:type="dxa"/>
            <w:gridSpan w:val="10"/>
          </w:tcPr>
          <w:p w:rsidR="008E008D" w:rsidRPr="002B4283" w:rsidRDefault="008E008D" w:rsidP="00D2660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8E008D" w:rsidRPr="00831C62" w:rsidTr="009C6C36">
        <w:tc>
          <w:tcPr>
            <w:tcW w:w="1951" w:type="dxa"/>
            <w:vAlign w:val="center"/>
          </w:tcPr>
          <w:p w:rsidR="008E008D" w:rsidRPr="00D2660B" w:rsidRDefault="008E008D" w:rsidP="009E4A3E">
            <w:pPr>
              <w:rPr>
                <w:rFonts w:eastAsia="Phetsarath OT" w:cstheme="minorHAnsi"/>
                <w:sz w:val="20"/>
                <w:szCs w:val="20"/>
              </w:rPr>
            </w:pPr>
            <w:r w:rsidRPr="00D2660B">
              <w:rPr>
                <w:rFonts w:eastAsia="Phetsarath OT" w:cstheme="minorHAnsi"/>
                <w:sz w:val="20"/>
                <w:szCs w:val="20"/>
              </w:rPr>
              <w:t>Latitude</w:t>
            </w:r>
            <w:r>
              <w:rPr>
                <w:rFonts w:eastAsia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Pr="00D2660B">
              <w:rPr>
                <w:rFonts w:eastAsia="Phetsarath OT" w:cstheme="minorHAnsi"/>
                <w:sz w:val="20"/>
                <w:szCs w:val="20"/>
              </w:rPr>
              <w:t>(</w:t>
            </w:r>
            <w:r>
              <w:rPr>
                <w:rFonts w:eastAsia="Phetsarath OT" w:cstheme="minorHAnsi"/>
                <w:sz w:val="20"/>
                <w:szCs w:val="20"/>
              </w:rPr>
              <w:t>°</w:t>
            </w:r>
            <w:r w:rsidRPr="00D2660B">
              <w:rPr>
                <w:rFonts w:eastAsia="Phetsarath OT" w:cstheme="minorHAnsi"/>
                <w:sz w:val="20"/>
                <w:szCs w:val="20"/>
              </w:rPr>
              <w:t>N)</w:t>
            </w:r>
            <w:r>
              <w:rPr>
                <w:rFonts w:eastAsia="Phetsarath OT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.…......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°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................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'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………….</w:t>
            </w:r>
            <w:r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"</w:t>
            </w:r>
          </w:p>
        </w:tc>
        <w:tc>
          <w:tcPr>
            <w:tcW w:w="1843" w:type="dxa"/>
            <w:gridSpan w:val="5"/>
            <w:vAlign w:val="center"/>
          </w:tcPr>
          <w:p w:rsidR="008E008D" w:rsidRPr="00D2660B" w:rsidRDefault="008E008D" w:rsidP="009E4A3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AB3FCC">
              <w:rPr>
                <w:rFonts w:eastAsia="Phetsarath OT" w:cstheme="minorHAnsi"/>
                <w:sz w:val="20"/>
                <w:szCs w:val="20"/>
              </w:rPr>
              <w:t xml:space="preserve"> Longitude</w:t>
            </w:r>
            <w:r w:rsidRPr="00D2660B">
              <w:rPr>
                <w:rFonts w:eastAsia="Phetsarath OT" w:cstheme="minorHAnsi"/>
                <w:sz w:val="20"/>
                <w:szCs w:val="20"/>
              </w:rPr>
              <w:t xml:space="preserve"> (</w:t>
            </w:r>
            <w:r>
              <w:rPr>
                <w:rFonts w:eastAsia="Phetsarath OT" w:cstheme="minorHAnsi"/>
                <w:sz w:val="20"/>
                <w:szCs w:val="20"/>
              </w:rPr>
              <w:t>°</w:t>
            </w:r>
            <w:r w:rsidRPr="00D2660B">
              <w:rPr>
                <w:rFonts w:eastAsia="Phetsarath OT" w:cstheme="minorHAnsi"/>
                <w:sz w:val="20"/>
                <w:szCs w:val="20"/>
              </w:rPr>
              <w:t>E)</w:t>
            </w:r>
          </w:p>
        </w:tc>
        <w:tc>
          <w:tcPr>
            <w:tcW w:w="2749" w:type="dxa"/>
            <w:gridSpan w:val="4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.….....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°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...............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'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……….….</w:t>
            </w:r>
            <w:r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"</w:t>
            </w:r>
          </w:p>
        </w:tc>
      </w:tr>
      <w:tr w:rsidR="008E008D" w:rsidRPr="00831C62" w:rsidTr="009C6C36">
        <w:tc>
          <w:tcPr>
            <w:tcW w:w="1951" w:type="dxa"/>
            <w:vAlign w:val="center"/>
          </w:tcPr>
          <w:p w:rsidR="008E008D" w:rsidRPr="00D2660B" w:rsidRDefault="008E008D" w:rsidP="009E4A3E">
            <w:pPr>
              <w:rPr>
                <w:rFonts w:eastAsia="Phetsarath OT" w:cstheme="minorHAnsi"/>
                <w:sz w:val="20"/>
                <w:szCs w:val="20"/>
              </w:rPr>
            </w:pPr>
            <w:r w:rsidRPr="00D2660B">
              <w:rPr>
                <w:rFonts w:eastAsia="Phetsarath OT" w:cstheme="minorHAnsi"/>
                <w:sz w:val="20"/>
                <w:szCs w:val="20"/>
              </w:rPr>
              <w:t>Structure height</w:t>
            </w:r>
            <w:r>
              <w:rPr>
                <w:rFonts w:eastAsia="Phetsarath OT" w:cstheme="minorHAnsi"/>
                <w:sz w:val="20"/>
                <w:szCs w:val="20"/>
              </w:rPr>
              <w:t xml:space="preserve"> </w:t>
            </w:r>
            <w:r w:rsidRPr="00D2660B">
              <w:rPr>
                <w:rFonts w:eastAsia="Phetsarath OT" w:cstheme="minorHAnsi"/>
                <w:sz w:val="20"/>
                <w:szCs w:val="20"/>
              </w:rPr>
              <w:t>(m)</w:t>
            </w:r>
            <w:r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D2660B">
              <w:rPr>
                <w:rFonts w:eastAsia="Phetsarath OT" w:cstheme="minorHAnsi"/>
                <w:sz w:val="20"/>
                <w:szCs w:val="20"/>
              </w:rPr>
              <w:t>Building height</w:t>
            </w:r>
            <w:r>
              <w:rPr>
                <w:rFonts w:eastAsia="Phetsarath OT" w:cstheme="minorHAnsi"/>
                <w:sz w:val="20"/>
                <w:szCs w:val="20"/>
              </w:rPr>
              <w:t xml:space="preserve"> </w:t>
            </w:r>
            <w:r w:rsidRPr="00D2660B">
              <w:rPr>
                <w:rFonts w:eastAsia="Phetsarath OT" w:cstheme="minorHAnsi"/>
                <w:sz w:val="20"/>
                <w:szCs w:val="20"/>
              </w:rPr>
              <w:t>(m)</w:t>
            </w:r>
            <w:r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2749" w:type="dxa"/>
            <w:gridSpan w:val="4"/>
          </w:tcPr>
          <w:p w:rsidR="008E008D" w:rsidRPr="00D2660B" w:rsidRDefault="008E008D" w:rsidP="00306622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8E008D" w:rsidRPr="00831C62" w:rsidTr="009E4A3E">
        <w:tc>
          <w:tcPr>
            <w:tcW w:w="9378" w:type="dxa"/>
            <w:gridSpan w:val="14"/>
            <w:shd w:val="clear" w:color="auto" w:fill="BFBFBF" w:themeFill="background1" w:themeFillShade="BF"/>
            <w:vAlign w:val="center"/>
          </w:tcPr>
          <w:p w:rsidR="008E008D" w:rsidRPr="00361D5E" w:rsidRDefault="008E008D" w:rsidP="0046221A">
            <w:pPr>
              <w:pStyle w:val="ListParagraph"/>
              <w:numPr>
                <w:ilvl w:val="0"/>
                <w:numId w:val="1"/>
              </w:num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361D5E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ຂໍ້ມູນກ່ຽວກັບເຄື່ອງ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ຮັບ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>-</w:t>
            </w:r>
            <w:r w:rsidRPr="00361D5E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ສົ່ງ ສັນຍານ </w:t>
            </w:r>
            <w:r w:rsidRPr="00361D5E">
              <w:rPr>
                <w:rFonts w:eastAsia="Phetsarath OT" w:cstheme="minorHAnsi"/>
                <w:b/>
                <w:bCs/>
                <w:sz w:val="20"/>
                <w:szCs w:val="20"/>
                <w:cs/>
                <w:lang w:bidi="lo-LA"/>
              </w:rPr>
              <w:t>(</w:t>
            </w:r>
            <w:r w:rsidRPr="00361D5E">
              <w:rPr>
                <w:rFonts w:eastAsia="Phetsarath OT" w:cstheme="minorHAnsi"/>
                <w:b/>
                <w:bCs/>
                <w:sz w:val="20"/>
                <w:szCs w:val="20"/>
              </w:rPr>
              <w:t>APARATUS INFORMATION</w:t>
            </w:r>
            <w:r w:rsidRPr="00361D5E">
              <w:rPr>
                <w:rFonts w:eastAsia="Phetsarath OT" w:cstheme="minorHAnsi"/>
                <w:b/>
                <w:bCs/>
                <w:sz w:val="20"/>
                <w:szCs w:val="20"/>
                <w:cs/>
                <w:lang w:bidi="lo-LA"/>
              </w:rPr>
              <w:t>)</w:t>
            </w:r>
          </w:p>
        </w:tc>
      </w:tr>
      <w:tr w:rsidR="008E008D" w:rsidRPr="00831C62" w:rsidTr="00CA3E8C">
        <w:trPr>
          <w:trHeight w:val="822"/>
        </w:trPr>
        <w:tc>
          <w:tcPr>
            <w:tcW w:w="3794" w:type="dxa"/>
            <w:gridSpan w:val="3"/>
            <w:vAlign w:val="center"/>
          </w:tcPr>
          <w:p w:rsidR="008E008D" w:rsidRDefault="008E008D" w:rsidP="009E4A3E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ຍີ້ຫໍ້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,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ລຸ້ນ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ແລະ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AF3DE3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ເລກ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ລະຫັດ</w:t>
            </w:r>
            <w:r w:rsidRPr="00AF3DE3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​ປະຈຳ​ເຄື່ອງ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Pr="00AB3FCC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(</w:t>
            </w:r>
            <w:r w:rsidRPr="00AB3FCC">
              <w:rPr>
                <w:rFonts w:eastAsia="Phetsarath OT" w:cstheme="minorHAnsi"/>
                <w:sz w:val="20"/>
                <w:szCs w:val="20"/>
              </w:rPr>
              <w:t>Manufacturer</w:t>
            </w:r>
            <w:r>
              <w:rPr>
                <w:rFonts w:eastAsia="Phetsarath OT"/>
                <w:sz w:val="20"/>
                <w:szCs w:val="20"/>
                <w:lang w:bidi="lo-LA"/>
              </w:rPr>
              <w:t xml:space="preserve">, Model and </w:t>
            </w:r>
            <w:r>
              <w:rPr>
                <w:rFonts w:eastAsia="Phetsarath OT" w:cstheme="minorHAnsi"/>
                <w:sz w:val="20"/>
                <w:szCs w:val="20"/>
              </w:rPr>
              <w:t>Serial no</w:t>
            </w:r>
            <w:r>
              <w:rPr>
                <w:rFonts w:eastAsia="Phetsarath OT"/>
                <w:sz w:val="20"/>
                <w:szCs w:val="20"/>
                <w:lang w:bidi="lo-LA"/>
              </w:rPr>
              <w:t>.</w:t>
            </w:r>
            <w:r w:rsidRPr="00AB3FCC">
              <w:rPr>
                <w:rFonts w:eastAsia="Phetsarath OT" w:cstheme="minorHAnsi"/>
                <w:sz w:val="20"/>
                <w:szCs w:val="20"/>
                <w:cs/>
                <w:lang w:bidi="lo-LA"/>
              </w:rPr>
              <w:t>)</w:t>
            </w:r>
            <w:r w:rsidRPr="00AB3FCC">
              <w:rPr>
                <w:rFonts w:eastAsia="Phetsarath OT" w:cstheme="minorHAnsi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  <w:vAlign w:val="center"/>
          </w:tcPr>
          <w:p w:rsidR="008E008D" w:rsidRDefault="008E008D" w:rsidP="009E4A3E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  <w:r w:rsidRPr="00DB1987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ກຳລັງສົ່ງ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</w:t>
            </w:r>
            <w:r w:rsidRPr="00DB1987">
              <w:rPr>
                <w:rFonts w:eastAsia="Phetsarath OT" w:cstheme="minorHAnsi"/>
                <w:sz w:val="20"/>
                <w:szCs w:val="20"/>
                <w:lang w:bidi="lo-LA"/>
              </w:rPr>
              <w:t>power (W)</w:t>
            </w:r>
            <w:r>
              <w:rPr>
                <w:rFonts w:eastAsia="Phetsarath OT" w:cstheme="minorHAnsi"/>
                <w:sz w:val="20"/>
                <w:szCs w:val="20"/>
                <w:lang w:bidi="lo-LA"/>
              </w:rPr>
              <w:t>):</w:t>
            </w:r>
          </w:p>
        </w:tc>
        <w:tc>
          <w:tcPr>
            <w:tcW w:w="1275" w:type="dxa"/>
            <w:gridSpan w:val="3"/>
            <w:vAlign w:val="center"/>
          </w:tcPr>
          <w:p w:rsidR="008E008D" w:rsidRPr="00026AF4" w:rsidRDefault="008E008D" w:rsidP="009E4A3E">
            <w:pPr>
              <w:rPr>
                <w:rFonts w:eastAsia="Phetsarath OT" w:cs="Phetsarath OT"/>
                <w:sz w:val="20"/>
                <w:szCs w:val="20"/>
                <w:lang w:bidi="lo-LA"/>
              </w:rPr>
            </w:pPr>
            <w:r w:rsidRPr="00026AF4">
              <w:rPr>
                <w:rFonts w:eastAsia="Phetsarath OT" w:cs="Phetsarath OT"/>
                <w:sz w:val="20"/>
                <w:szCs w:val="20"/>
                <w:lang w:bidi="lo-LA"/>
              </w:rPr>
              <w:t>Emission:</w:t>
            </w:r>
          </w:p>
        </w:tc>
        <w:tc>
          <w:tcPr>
            <w:tcW w:w="1418" w:type="dxa"/>
            <w:gridSpan w:val="4"/>
            <w:vAlign w:val="center"/>
          </w:tcPr>
          <w:p w:rsidR="008E008D" w:rsidRDefault="008E008D" w:rsidP="009E4A3E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ຍ່ານ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​</w:t>
            </w:r>
            <w:r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ຄື້ນ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​</w:t>
            </w:r>
            <w:r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ຄວາມ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​</w:t>
            </w:r>
            <w:r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ຖີ່</w:t>
            </w:r>
          </w:p>
          <w:p w:rsidR="008E008D" w:rsidRPr="00026AF4" w:rsidRDefault="008E008D" w:rsidP="009E4A3E">
            <w:pPr>
              <w:rPr>
                <w:rFonts w:cs="Phetsarath OT"/>
                <w:sz w:val="20"/>
                <w:szCs w:val="20"/>
                <w:cs/>
                <w:lang w:bidi="lo-LA"/>
              </w:rPr>
            </w:pPr>
            <w:r w:rsidRPr="00026AF4">
              <w:rPr>
                <w:rFonts w:cs="Phetsarath OT"/>
                <w:sz w:val="20"/>
                <w:szCs w:val="20"/>
                <w:lang w:bidi="lo-LA"/>
              </w:rPr>
              <w:t>(Frequency band):</w:t>
            </w:r>
          </w:p>
        </w:tc>
        <w:tc>
          <w:tcPr>
            <w:tcW w:w="1615" w:type="dxa"/>
          </w:tcPr>
          <w:p w:rsidR="008E008D" w:rsidRPr="00026AF4" w:rsidRDefault="00026AF4" w:rsidP="00306622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ຄື້ນ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ຄວາມ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ຖີ່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ນຳ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​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ໃຊ້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="008E008D" w:rsidRPr="00026AF4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(transmitter, receiver </w:t>
            </w:r>
            <w:proofErr w:type="spellStart"/>
            <w:r w:rsidR="008E008D" w:rsidRPr="00026AF4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etc</w:t>
            </w:r>
            <w:proofErr w:type="spellEnd"/>
            <w:r w:rsidR="008E008D" w:rsidRPr="00026AF4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)</w:t>
            </w:r>
          </w:p>
        </w:tc>
      </w:tr>
      <w:tr w:rsidR="008E008D" w:rsidRPr="00831C62" w:rsidTr="00BA30F5">
        <w:trPr>
          <w:trHeight w:val="882"/>
        </w:trPr>
        <w:tc>
          <w:tcPr>
            <w:tcW w:w="3794" w:type="dxa"/>
            <w:gridSpan w:val="3"/>
            <w:vAlign w:val="center"/>
          </w:tcPr>
          <w:p w:rsidR="008E008D" w:rsidRDefault="008E008D" w:rsidP="00306622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E008D" w:rsidRDefault="008E008D" w:rsidP="00306622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E008D" w:rsidRDefault="008E008D" w:rsidP="00306622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E008D" w:rsidRDefault="008E008D" w:rsidP="00306622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615" w:type="dxa"/>
            <w:vAlign w:val="center"/>
          </w:tcPr>
          <w:p w:rsidR="008E008D" w:rsidRDefault="008E008D" w:rsidP="00306622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</w:tr>
      <w:tr w:rsidR="008E008D" w:rsidRPr="00831C62" w:rsidTr="00BA30F5">
        <w:trPr>
          <w:trHeight w:val="836"/>
        </w:trPr>
        <w:tc>
          <w:tcPr>
            <w:tcW w:w="3794" w:type="dxa"/>
            <w:gridSpan w:val="3"/>
            <w:vAlign w:val="center"/>
          </w:tcPr>
          <w:p w:rsidR="008E008D" w:rsidRDefault="008E008D" w:rsidP="00E67848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E008D" w:rsidRDefault="008E008D" w:rsidP="00E67848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E008D" w:rsidRDefault="008E008D" w:rsidP="00E67848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E008D" w:rsidRDefault="008E008D" w:rsidP="00E67848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615" w:type="dxa"/>
            <w:vAlign w:val="center"/>
          </w:tcPr>
          <w:p w:rsidR="008E008D" w:rsidRDefault="008E008D" w:rsidP="00E67848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</w:tr>
      <w:tr w:rsidR="008E008D" w:rsidRPr="00831C62" w:rsidTr="00BA30F5">
        <w:trPr>
          <w:trHeight w:val="836"/>
        </w:trPr>
        <w:tc>
          <w:tcPr>
            <w:tcW w:w="3794" w:type="dxa"/>
            <w:gridSpan w:val="3"/>
            <w:vAlign w:val="center"/>
          </w:tcPr>
          <w:p w:rsidR="008E008D" w:rsidRDefault="008E008D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E008D" w:rsidRDefault="008E008D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E008D" w:rsidRDefault="008E008D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E008D" w:rsidRDefault="008E008D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615" w:type="dxa"/>
            <w:vAlign w:val="center"/>
          </w:tcPr>
          <w:p w:rsidR="008E008D" w:rsidRDefault="008E008D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</w:tr>
      <w:tr w:rsidR="00026AF4" w:rsidRPr="00831C62" w:rsidTr="00BA30F5">
        <w:trPr>
          <w:trHeight w:val="834"/>
        </w:trPr>
        <w:tc>
          <w:tcPr>
            <w:tcW w:w="3794" w:type="dxa"/>
            <w:gridSpan w:val="3"/>
            <w:vAlign w:val="center"/>
          </w:tcPr>
          <w:p w:rsidR="00026AF4" w:rsidRDefault="00026AF4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26AF4" w:rsidRDefault="00026AF4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26AF4" w:rsidRDefault="00026AF4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26AF4" w:rsidRDefault="00026AF4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  <w:tc>
          <w:tcPr>
            <w:tcW w:w="1615" w:type="dxa"/>
            <w:vAlign w:val="center"/>
          </w:tcPr>
          <w:p w:rsidR="00026AF4" w:rsidRDefault="00026AF4" w:rsidP="00DB1987">
            <w:pP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vi-VN" w:bidi="lo-LA"/>
              </w:rPr>
            </w:pPr>
          </w:p>
        </w:tc>
      </w:tr>
    </w:tbl>
    <w:p w:rsidR="00E84B82" w:rsidRPr="00E84B82" w:rsidRDefault="00E84B82" w:rsidP="00306622">
      <w:pPr>
        <w:spacing w:after="0" w:line="240" w:lineRule="auto"/>
        <w:rPr>
          <w:rFonts w:ascii="Phetsarath OT" w:eastAsia="Phetsarath OT" w:hAnsi="Phetsarath OT" w:cs="Phetsarath OT"/>
          <w:b/>
          <w:bCs/>
          <w:sz w:val="20"/>
          <w:szCs w:val="20"/>
        </w:rPr>
      </w:pPr>
    </w:p>
    <w:p w:rsidR="007B0D00" w:rsidRPr="00033F6E" w:rsidRDefault="00AB3FCC" w:rsidP="00033F6E">
      <w:pPr>
        <w:spacing w:after="0" w:line="240" w:lineRule="auto"/>
        <w:ind w:right="450" w:firstLine="720"/>
        <w:rPr>
          <w:rFonts w:ascii="Phetsarath OT" w:eastAsia="Phetsarath OT" w:hAnsi="Phetsarath OT" w:cs="Phetsarath OT"/>
          <w:b/>
          <w:bCs/>
          <w:sz w:val="20"/>
          <w:szCs w:val="20"/>
        </w:rPr>
      </w:pPr>
      <w:r w:rsidRPr="00033F6E">
        <w:rPr>
          <w:rFonts w:ascii="Phetsarath OT" w:eastAsia="Phetsarath OT" w:hAnsi="Phetsarath OT" w:cs="Phetsarath OT" w:hint="cs"/>
          <w:b/>
          <w:bCs/>
          <w:sz w:val="20"/>
          <w:szCs w:val="20"/>
          <w:cs/>
          <w:lang w:bidi="lo-LA"/>
        </w:rPr>
        <w:t>ຂ້າພະເຈົ້າຂໍຢັ້ງຢືນວ່າຂໍ້ມູນທີ່ກ່າວມາຂ້າງເທີງແມ່ນຖຶກຕ້ອງ ແລະ ຈະນຳໃຊ້ຄື້ນຄວາມຖີ</w:t>
      </w:r>
      <w:r w:rsidR="004A3A1D">
        <w:rPr>
          <w:rFonts w:ascii="Phetsarath OT" w:eastAsia="Phetsarath OT" w:hAnsi="Phetsarath OT" w:cs="Phetsarath OT" w:hint="cs"/>
          <w:b/>
          <w:bCs/>
          <w:sz w:val="20"/>
          <w:szCs w:val="20"/>
          <w:cs/>
          <w:lang w:bidi="lo-LA"/>
        </w:rPr>
        <w:t>່ທີ່</w:t>
      </w:r>
      <w:r w:rsidR="0085358A"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  <w:t xml:space="preserve"> </w:t>
      </w:r>
      <w:r w:rsidR="004A3A1D">
        <w:rPr>
          <w:rFonts w:ascii="Phetsarath OT" w:eastAsia="Phetsarath OT" w:hAnsi="Phetsarath OT" w:cs="Phetsarath OT" w:hint="cs"/>
          <w:b/>
          <w:bCs/>
          <w:sz w:val="20"/>
          <w:szCs w:val="20"/>
          <w:cs/>
          <w:lang w:bidi="lo-LA"/>
        </w:rPr>
        <w:t xml:space="preserve">ກະຊວງ 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ເຕັກ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  <w:t>​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ໂນ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  <w:t>​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ໂລ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  <w:t>​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t>ຊີ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  <w:t xml:space="preserve"> </w:t>
      </w:r>
      <w:r w:rsidRPr="00033F6E">
        <w:rPr>
          <w:rFonts w:ascii="Phetsarath OT" w:eastAsia="Phetsarath OT" w:hAnsi="Phetsarath OT" w:cs="Phetsarath OT" w:hint="cs"/>
          <w:b/>
          <w:bCs/>
          <w:sz w:val="20"/>
          <w:szCs w:val="20"/>
          <w:cs/>
          <w:lang w:bidi="lo-LA"/>
        </w:rPr>
        <w:t xml:space="preserve"> ແລະ ການສື່ສານ</w:t>
      </w:r>
      <w:r w:rsidR="004A3A1D"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  <w:t xml:space="preserve"> </w:t>
      </w:r>
      <w:r w:rsidRPr="00033F6E">
        <w:rPr>
          <w:rFonts w:ascii="Phetsarath OT" w:eastAsia="Phetsarath OT" w:hAnsi="Phetsarath OT" w:cs="Phetsarath OT" w:hint="cs"/>
          <w:b/>
          <w:bCs/>
          <w:sz w:val="20"/>
          <w:szCs w:val="20"/>
          <w:cs/>
          <w:lang w:bidi="lo-LA"/>
        </w:rPr>
        <w:t>ອະນຸຍາດໃຫ້ເທົ່ານັ້ນ</w:t>
      </w:r>
      <w:r w:rsidR="00995356" w:rsidRPr="00033F6E"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  <w:t xml:space="preserve"> </w:t>
      </w:r>
      <w:r w:rsidR="00995356" w:rsidRPr="00033F6E">
        <w:rPr>
          <w:rFonts w:eastAsia="Phetsarath OT" w:cstheme="minorHAnsi"/>
          <w:b/>
          <w:bCs/>
          <w:sz w:val="20"/>
          <w:szCs w:val="20"/>
          <w:lang w:bidi="lo-LA"/>
        </w:rPr>
        <w:t>(I certify that the statements made in this Technical specification form are correct, and I will only use the radio frequency which a</w:t>
      </w:r>
      <w:r w:rsidR="004A3A1D">
        <w:rPr>
          <w:rFonts w:eastAsia="Phetsarath OT" w:cstheme="minorHAnsi"/>
          <w:b/>
          <w:bCs/>
          <w:sz w:val="20"/>
          <w:szCs w:val="20"/>
          <w:lang w:bidi="lo-LA"/>
        </w:rPr>
        <w:t xml:space="preserve">ssigned by the Ministry of Technology </w:t>
      </w:r>
      <w:r w:rsidR="00D021FB">
        <w:rPr>
          <w:rFonts w:eastAsia="Phetsarath OT" w:cstheme="minorHAnsi"/>
          <w:b/>
          <w:bCs/>
          <w:sz w:val="20"/>
          <w:szCs w:val="20"/>
          <w:lang w:bidi="lo-LA"/>
        </w:rPr>
        <w:t xml:space="preserve">and </w:t>
      </w:r>
      <w:r w:rsidR="003D3479">
        <w:rPr>
          <w:rFonts w:eastAsia="Phetsarath OT" w:cstheme="minorHAnsi"/>
          <w:b/>
          <w:bCs/>
          <w:sz w:val="20"/>
          <w:szCs w:val="20"/>
          <w:lang w:bidi="lo-LA"/>
        </w:rPr>
        <w:t>C</w:t>
      </w:r>
      <w:r w:rsidR="00995356" w:rsidRPr="00033F6E">
        <w:rPr>
          <w:rFonts w:eastAsia="Phetsarath OT" w:cstheme="minorHAnsi"/>
          <w:b/>
          <w:bCs/>
          <w:sz w:val="20"/>
          <w:szCs w:val="20"/>
          <w:lang w:bidi="lo-LA"/>
        </w:rPr>
        <w:t>ommunications)</w:t>
      </w:r>
      <w:r w:rsidR="00E84B82" w:rsidRPr="00033F6E">
        <w:rPr>
          <w:rFonts w:eastAsia="Phetsarath OT" w:cstheme="minorHAnsi"/>
          <w:b/>
          <w:bCs/>
          <w:sz w:val="20"/>
          <w:szCs w:val="20"/>
          <w:cs/>
          <w:lang w:bidi="lo-LA"/>
        </w:rPr>
        <w:t>.</w:t>
      </w:r>
    </w:p>
    <w:p w:rsidR="00DB1987" w:rsidRPr="004A7060" w:rsidRDefault="00DB1987" w:rsidP="00DB1987">
      <w:pPr>
        <w:pStyle w:val="ListParagraph"/>
        <w:spacing w:after="0" w:line="240" w:lineRule="auto"/>
        <w:ind w:right="450"/>
        <w:rPr>
          <w:rFonts w:ascii="Phetsarath OT" w:eastAsia="Phetsarath OT" w:hAnsi="Phetsarath OT" w:cs="Phetsarath OT"/>
          <w:b/>
          <w:bCs/>
          <w:sz w:val="20"/>
          <w:szCs w:val="20"/>
        </w:rPr>
      </w:pPr>
    </w:p>
    <w:p w:rsidR="007B0D00" w:rsidRPr="007B0D00" w:rsidRDefault="007B0D00" w:rsidP="00306622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0"/>
          <w:szCs w:val="20"/>
        </w:rPr>
      </w:pPr>
    </w:p>
    <w:p w:rsidR="007B0D00" w:rsidRDefault="007B0D00" w:rsidP="00306622">
      <w:pPr>
        <w:spacing w:after="0" w:line="240" w:lineRule="auto"/>
        <w:rPr>
          <w:rFonts w:cs="Arial Unicode MS"/>
          <w:lang w:bidi="lo-LA"/>
        </w:rPr>
      </w:pP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                                                                        </w:t>
      </w:r>
      <w:r w:rsidR="00760C5C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                     </w:t>
      </w:r>
      <w:r w:rsidRPr="007B0D00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ວັນທີ.ເດືອນ.ປີ</w:t>
      </w:r>
      <w:r w:rsidR="00DA342F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AB3FCC">
        <w:rPr>
          <w:rFonts w:eastAsia="Phetsarath OT" w:cstheme="minorHAnsi"/>
          <w:sz w:val="20"/>
          <w:szCs w:val="20"/>
          <w:cs/>
          <w:lang w:bidi="lo-LA"/>
        </w:rPr>
        <w:t>(</w:t>
      </w:r>
      <w:r w:rsidRPr="00AB3FCC">
        <w:rPr>
          <w:rFonts w:eastAsia="Phetsarath OT" w:cstheme="minorHAnsi"/>
          <w:sz w:val="20"/>
          <w:szCs w:val="20"/>
          <w:lang w:bidi="lo-LA"/>
        </w:rPr>
        <w:t>Date</w:t>
      </w:r>
      <w:r w:rsidRPr="00AB3FCC">
        <w:rPr>
          <w:rFonts w:eastAsia="Phetsarath OT" w:cstheme="minorHAnsi"/>
          <w:sz w:val="20"/>
          <w:szCs w:val="20"/>
          <w:cs/>
          <w:lang w:bidi="lo-LA"/>
        </w:rPr>
        <w:t>)</w:t>
      </w:r>
      <w:r w:rsidR="00760C5C" w:rsidRPr="00AB3FCC">
        <w:rPr>
          <w:rFonts w:eastAsia="Phetsarath OT" w:cstheme="minorHAnsi"/>
          <w:sz w:val="20"/>
          <w:szCs w:val="20"/>
          <w:lang w:bidi="lo-LA"/>
        </w:rPr>
        <w:t>……………</w:t>
      </w:r>
      <w:r w:rsidR="00AB3FCC">
        <w:rPr>
          <w:rFonts w:eastAsia="Phetsarath OT" w:cstheme="minorHAnsi"/>
          <w:sz w:val="20"/>
          <w:szCs w:val="20"/>
          <w:lang w:bidi="lo-LA"/>
        </w:rPr>
        <w:t>………</w:t>
      </w:r>
      <w:r w:rsidR="00760C5C" w:rsidRPr="00AB3FCC">
        <w:rPr>
          <w:rFonts w:eastAsia="Phetsarath OT" w:cstheme="minorHAnsi"/>
          <w:sz w:val="20"/>
          <w:szCs w:val="20"/>
          <w:lang w:bidi="lo-LA"/>
        </w:rPr>
        <w:t>………………..</w:t>
      </w:r>
    </w:p>
    <w:p w:rsidR="007B0D00" w:rsidRDefault="007B0D00" w:rsidP="00306622">
      <w:pPr>
        <w:spacing w:after="0" w:line="240" w:lineRule="auto"/>
        <w:rPr>
          <w:rFonts w:ascii="Phetsarath OT" w:eastAsia="Phetsarath OT" w:hAnsi="Phetsarath OT" w:cs="Phetsarath OT"/>
          <w:sz w:val="20"/>
          <w:szCs w:val="20"/>
          <w:lang w:bidi="lo-LA"/>
        </w:rPr>
      </w:pPr>
      <w:r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 xml:space="preserve">                   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                                            </w:t>
      </w:r>
      <w:r w:rsidR="00B208C8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                              </w:t>
      </w:r>
      <w:r w:rsidRPr="007B0D00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ລາ</w:t>
      </w:r>
      <w:bookmarkStart w:id="0" w:name="_GoBack"/>
      <w:bookmarkEnd w:id="0"/>
      <w:r w:rsidRPr="007B0D00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ຍເຊັນ</w:t>
      </w:r>
      <w:r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 xml:space="preserve">ແລະ ປະທັບກາ </w:t>
      </w:r>
      <w:r w:rsidRPr="00AB3FCC">
        <w:rPr>
          <w:rFonts w:eastAsia="Phetsarath OT" w:cstheme="minorHAnsi"/>
          <w:sz w:val="20"/>
          <w:szCs w:val="20"/>
          <w:cs/>
          <w:lang w:bidi="lo-LA"/>
        </w:rPr>
        <w:t>(</w:t>
      </w:r>
      <w:r w:rsidRPr="00AB3FCC">
        <w:rPr>
          <w:rFonts w:eastAsia="Phetsarath OT" w:cstheme="minorHAnsi"/>
          <w:sz w:val="20"/>
          <w:szCs w:val="20"/>
        </w:rPr>
        <w:t xml:space="preserve">Signature </w:t>
      </w:r>
      <w:r w:rsidRPr="00AB3FCC">
        <w:rPr>
          <w:rFonts w:eastAsia="Phetsarath OT" w:cstheme="minorHAnsi"/>
          <w:sz w:val="20"/>
          <w:szCs w:val="20"/>
          <w:lang w:bidi="lo-LA"/>
        </w:rPr>
        <w:t>and Stamp</w:t>
      </w:r>
      <w:r w:rsidRPr="00AB3FCC">
        <w:rPr>
          <w:rFonts w:eastAsia="Phetsarath OT" w:cstheme="minorHAnsi"/>
          <w:sz w:val="20"/>
          <w:szCs w:val="20"/>
          <w:cs/>
          <w:lang w:bidi="lo-LA"/>
        </w:rPr>
        <w:t xml:space="preserve">)                                             </w:t>
      </w:r>
    </w:p>
    <w:p w:rsidR="007B0D00" w:rsidRDefault="007B0D00" w:rsidP="00306622">
      <w:pPr>
        <w:spacing w:after="0" w:line="240" w:lineRule="auto"/>
        <w:rPr>
          <w:rFonts w:ascii="Phetsarath OT" w:eastAsia="Phetsarath OT" w:hAnsi="Phetsarath OT" w:cs="Phetsarath OT"/>
          <w:sz w:val="20"/>
          <w:szCs w:val="20"/>
          <w:lang w:bidi="lo-LA"/>
        </w:rPr>
      </w:pPr>
    </w:p>
    <w:p w:rsidR="007B0D00" w:rsidRDefault="007B0D00" w:rsidP="00306622">
      <w:pPr>
        <w:spacing w:after="0" w:line="240" w:lineRule="auto"/>
        <w:rPr>
          <w:rFonts w:ascii="Phetsarath OT" w:eastAsia="Phetsarath OT" w:hAnsi="Phetsarath OT" w:cs="Phetsarath OT"/>
          <w:sz w:val="20"/>
          <w:szCs w:val="20"/>
          <w:lang w:bidi="lo-LA"/>
        </w:rPr>
      </w:pPr>
    </w:p>
    <w:p w:rsidR="004A7060" w:rsidRDefault="004A7060" w:rsidP="00306622">
      <w:pPr>
        <w:spacing w:after="0" w:line="240" w:lineRule="auto"/>
        <w:rPr>
          <w:rFonts w:ascii="Phetsarath OT" w:eastAsia="Phetsarath OT" w:hAnsi="Phetsarath OT" w:cs="Phetsarath OT"/>
          <w:sz w:val="20"/>
          <w:szCs w:val="20"/>
          <w:lang w:bidi="lo-LA"/>
        </w:rPr>
      </w:pPr>
    </w:p>
    <w:p w:rsidR="004A7060" w:rsidRDefault="004A7060" w:rsidP="00306622">
      <w:pPr>
        <w:spacing w:after="0" w:line="240" w:lineRule="auto"/>
        <w:rPr>
          <w:rFonts w:ascii="Phetsarath OT" w:eastAsia="Phetsarath OT" w:hAnsi="Phetsarath OT" w:cs="Phetsarath OT"/>
          <w:sz w:val="20"/>
          <w:szCs w:val="20"/>
          <w:lang w:bidi="lo-LA"/>
        </w:rPr>
      </w:pPr>
    </w:p>
    <w:p w:rsidR="00217409" w:rsidRPr="00995356" w:rsidRDefault="00217409" w:rsidP="00995356">
      <w:pPr>
        <w:spacing w:after="0" w:line="240" w:lineRule="auto"/>
        <w:rPr>
          <w:rFonts w:ascii="Phetsarath OT" w:eastAsia="Phetsarath OT" w:hAnsi="Phetsarath OT" w:cs="Phetsarath OT"/>
          <w:lang w:bidi="lo-LA"/>
        </w:rPr>
      </w:pPr>
    </w:p>
    <w:sectPr w:rsidR="00217409" w:rsidRPr="00995356" w:rsidSect="00831C62">
      <w:headerReference w:type="default" r:id="rId10"/>
      <w:footerReference w:type="default" r:id="rId11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D0" w:rsidRDefault="00A926D0" w:rsidP="00A813A5">
      <w:pPr>
        <w:spacing w:after="0" w:line="240" w:lineRule="auto"/>
      </w:pPr>
      <w:r>
        <w:separator/>
      </w:r>
    </w:p>
  </w:endnote>
  <w:endnote w:type="continuationSeparator" w:id="0">
    <w:p w:rsidR="00A926D0" w:rsidRDefault="00A926D0" w:rsidP="00A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5A" w:rsidRDefault="00936C5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6C5A" w:rsidRDefault="00936C5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5358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936C5A" w:rsidRDefault="00936C5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5358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46678" w:rsidRDefault="00246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D0" w:rsidRDefault="00A926D0" w:rsidP="00A813A5">
      <w:pPr>
        <w:spacing w:after="0" w:line="240" w:lineRule="auto"/>
      </w:pPr>
      <w:r>
        <w:separator/>
      </w:r>
    </w:p>
  </w:footnote>
  <w:footnote w:type="continuationSeparator" w:id="0">
    <w:p w:rsidR="00A926D0" w:rsidRDefault="00A926D0" w:rsidP="00A8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F" w:rsidRPr="0069382F" w:rsidRDefault="0069382F">
    <w:pPr>
      <w:pStyle w:val="Header"/>
      <w:rPr>
        <w:rFonts w:ascii="Phetsarath OT" w:eastAsia="Phetsarath OT" w:hAnsi="Phetsarath OT" w:cs="Phetsarath OT"/>
      </w:rPr>
    </w:pPr>
    <w:r>
      <w:t xml:space="preserve">                                                                                                                                                                                   </w:t>
    </w:r>
    <w:r w:rsidRPr="0069382F">
      <w:rPr>
        <w:rFonts w:ascii="Phetsarath OT" w:eastAsia="Phetsarath OT" w:hAnsi="Phetsarath OT" w:cs="Phetsarath OT"/>
        <w:cs/>
        <w:lang w:bidi="lo-LA"/>
      </w:rPr>
      <w:t>ແບບ</w:t>
    </w:r>
    <w:r w:rsidRPr="0069382F">
      <w:rPr>
        <w:rFonts w:ascii="Phetsarath OT" w:eastAsia="Phetsarath OT" w:hAnsi="Phetsarath OT" w:cs="Phetsarath OT"/>
      </w:rPr>
      <w:t>​</w:t>
    </w:r>
    <w:r w:rsidRPr="0069382F">
      <w:rPr>
        <w:rFonts w:ascii="Phetsarath OT" w:eastAsia="Phetsarath OT" w:hAnsi="Phetsarath OT" w:cs="Phetsarath OT"/>
        <w:cs/>
        <w:lang w:bidi="lo-LA"/>
      </w:rPr>
      <w:t>ຟອມ</w:t>
    </w:r>
    <w:r w:rsidRPr="0069382F">
      <w:rPr>
        <w:rFonts w:ascii="Phetsarath OT" w:eastAsia="Phetsarath OT" w:hAnsi="Phetsarath OT" w:cs="Phetsarath OT"/>
      </w:rPr>
      <w:t>​</w:t>
    </w:r>
    <w:r w:rsidRPr="0069382F">
      <w:rPr>
        <w:rFonts w:ascii="Phetsarath OT" w:eastAsia="Phetsarath OT" w:hAnsi="Phetsarath OT" w:cs="Phetsarath OT"/>
        <w:cs/>
        <w:lang w:bidi="lo-LA"/>
      </w:rPr>
      <w:t>ທີ</w:t>
    </w:r>
    <w:r w:rsidRPr="0069382F">
      <w:rPr>
        <w:rFonts w:ascii="Phetsarath OT" w:eastAsia="Phetsarath OT" w:hAnsi="Phetsarath OT" w:cs="Phetsarath OT"/>
      </w:rPr>
      <w:t xml:space="preserve"> 8</w:t>
    </w:r>
  </w:p>
  <w:p w:rsidR="00A813A5" w:rsidRPr="00A813A5" w:rsidRDefault="00A813A5">
    <w:pPr>
      <w:pStyle w:val="Header"/>
      <w:rPr>
        <w:rFonts w:ascii="Phetsarath OT" w:hAnsi="Phetsarath OT" w:cs="Phetsarath OT"/>
        <w:b/>
        <w:bCs/>
        <w:cs/>
        <w:lang w:bidi="lo-L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F53"/>
    <w:multiLevelType w:val="hybridMultilevel"/>
    <w:tmpl w:val="879A82A8"/>
    <w:lvl w:ilvl="0" w:tplc="F6000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F4E81"/>
    <w:multiLevelType w:val="hybridMultilevel"/>
    <w:tmpl w:val="78388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13D2"/>
    <w:multiLevelType w:val="hybridMultilevel"/>
    <w:tmpl w:val="219A7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83F96"/>
    <w:multiLevelType w:val="hybridMultilevel"/>
    <w:tmpl w:val="CA420316"/>
    <w:lvl w:ilvl="0" w:tplc="E27AE7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62D82"/>
    <w:multiLevelType w:val="hybridMultilevel"/>
    <w:tmpl w:val="89C4CFA2"/>
    <w:lvl w:ilvl="0" w:tplc="2DB871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546C"/>
    <w:multiLevelType w:val="hybridMultilevel"/>
    <w:tmpl w:val="F5EE7196"/>
    <w:lvl w:ilvl="0" w:tplc="F02A07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5420B"/>
    <w:multiLevelType w:val="hybridMultilevel"/>
    <w:tmpl w:val="CBA63FBA"/>
    <w:lvl w:ilvl="0" w:tplc="A0381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058BD"/>
    <w:multiLevelType w:val="hybridMultilevel"/>
    <w:tmpl w:val="EBD05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C2"/>
    <w:rsid w:val="00026AF4"/>
    <w:rsid w:val="00033F6E"/>
    <w:rsid w:val="000461E6"/>
    <w:rsid w:val="00054E4A"/>
    <w:rsid w:val="0005594A"/>
    <w:rsid w:val="00057ACF"/>
    <w:rsid w:val="00075A82"/>
    <w:rsid w:val="00083BD1"/>
    <w:rsid w:val="000A432C"/>
    <w:rsid w:val="000C6A8B"/>
    <w:rsid w:val="00121B23"/>
    <w:rsid w:val="00134A78"/>
    <w:rsid w:val="00140E9B"/>
    <w:rsid w:val="00147F9B"/>
    <w:rsid w:val="00151059"/>
    <w:rsid w:val="00156145"/>
    <w:rsid w:val="001622C5"/>
    <w:rsid w:val="0016374F"/>
    <w:rsid w:val="0017607B"/>
    <w:rsid w:val="00186FBE"/>
    <w:rsid w:val="001928E2"/>
    <w:rsid w:val="001A762F"/>
    <w:rsid w:val="001E6DD0"/>
    <w:rsid w:val="00217409"/>
    <w:rsid w:val="0023226A"/>
    <w:rsid w:val="00246678"/>
    <w:rsid w:val="002678C6"/>
    <w:rsid w:val="002702B0"/>
    <w:rsid w:val="002B4283"/>
    <w:rsid w:val="002E587D"/>
    <w:rsid w:val="00306622"/>
    <w:rsid w:val="00315513"/>
    <w:rsid w:val="003164FF"/>
    <w:rsid w:val="00317152"/>
    <w:rsid w:val="003172EF"/>
    <w:rsid w:val="003266D4"/>
    <w:rsid w:val="00326710"/>
    <w:rsid w:val="00361D5E"/>
    <w:rsid w:val="003B515D"/>
    <w:rsid w:val="003B6D8F"/>
    <w:rsid w:val="003D3479"/>
    <w:rsid w:val="003E1058"/>
    <w:rsid w:val="003F4631"/>
    <w:rsid w:val="0040608B"/>
    <w:rsid w:val="00415959"/>
    <w:rsid w:val="00426CBF"/>
    <w:rsid w:val="00437DDF"/>
    <w:rsid w:val="0046221A"/>
    <w:rsid w:val="00476BCB"/>
    <w:rsid w:val="004A3A1D"/>
    <w:rsid w:val="004A7060"/>
    <w:rsid w:val="004B2797"/>
    <w:rsid w:val="004B3081"/>
    <w:rsid w:val="004C6C24"/>
    <w:rsid w:val="004E16B1"/>
    <w:rsid w:val="004F03BA"/>
    <w:rsid w:val="004F1615"/>
    <w:rsid w:val="0050614C"/>
    <w:rsid w:val="00521FAF"/>
    <w:rsid w:val="005435D5"/>
    <w:rsid w:val="00544E4F"/>
    <w:rsid w:val="00564F3D"/>
    <w:rsid w:val="00573FB2"/>
    <w:rsid w:val="00590174"/>
    <w:rsid w:val="005C7ED4"/>
    <w:rsid w:val="005D19A3"/>
    <w:rsid w:val="005D2B6A"/>
    <w:rsid w:val="005F3A04"/>
    <w:rsid w:val="0064064A"/>
    <w:rsid w:val="00652812"/>
    <w:rsid w:val="006532E4"/>
    <w:rsid w:val="006545DE"/>
    <w:rsid w:val="006620CF"/>
    <w:rsid w:val="00685EC1"/>
    <w:rsid w:val="0069382F"/>
    <w:rsid w:val="006A5B3D"/>
    <w:rsid w:val="006C1DAE"/>
    <w:rsid w:val="006C4254"/>
    <w:rsid w:val="006C5639"/>
    <w:rsid w:val="006E4E89"/>
    <w:rsid w:val="00701B6B"/>
    <w:rsid w:val="0070728E"/>
    <w:rsid w:val="00712A65"/>
    <w:rsid w:val="00717502"/>
    <w:rsid w:val="00726471"/>
    <w:rsid w:val="00760C5C"/>
    <w:rsid w:val="00762922"/>
    <w:rsid w:val="00782FCC"/>
    <w:rsid w:val="007B0D00"/>
    <w:rsid w:val="00807EE6"/>
    <w:rsid w:val="00810A4D"/>
    <w:rsid w:val="0082749E"/>
    <w:rsid w:val="00831C62"/>
    <w:rsid w:val="008419AF"/>
    <w:rsid w:val="0085358A"/>
    <w:rsid w:val="00856251"/>
    <w:rsid w:val="0087099C"/>
    <w:rsid w:val="00870AA8"/>
    <w:rsid w:val="00874F14"/>
    <w:rsid w:val="008A4D73"/>
    <w:rsid w:val="008C3ABA"/>
    <w:rsid w:val="008D12BF"/>
    <w:rsid w:val="008E008D"/>
    <w:rsid w:val="00921E30"/>
    <w:rsid w:val="00936C5A"/>
    <w:rsid w:val="00954368"/>
    <w:rsid w:val="00966A3C"/>
    <w:rsid w:val="0097138F"/>
    <w:rsid w:val="0098558E"/>
    <w:rsid w:val="00995356"/>
    <w:rsid w:val="009A51C2"/>
    <w:rsid w:val="009B10FD"/>
    <w:rsid w:val="009C6C36"/>
    <w:rsid w:val="009D2AC6"/>
    <w:rsid w:val="009E4A3E"/>
    <w:rsid w:val="009E4D30"/>
    <w:rsid w:val="00A0468B"/>
    <w:rsid w:val="00A046D2"/>
    <w:rsid w:val="00A05B00"/>
    <w:rsid w:val="00A07023"/>
    <w:rsid w:val="00A1189F"/>
    <w:rsid w:val="00A2234A"/>
    <w:rsid w:val="00A7237F"/>
    <w:rsid w:val="00A813A5"/>
    <w:rsid w:val="00A91C8A"/>
    <w:rsid w:val="00A926D0"/>
    <w:rsid w:val="00AB2B63"/>
    <w:rsid w:val="00AB3FCC"/>
    <w:rsid w:val="00AD1707"/>
    <w:rsid w:val="00AF3DE3"/>
    <w:rsid w:val="00B03AD2"/>
    <w:rsid w:val="00B06F02"/>
    <w:rsid w:val="00B208C8"/>
    <w:rsid w:val="00B408D6"/>
    <w:rsid w:val="00B52A6C"/>
    <w:rsid w:val="00B779EB"/>
    <w:rsid w:val="00B9170D"/>
    <w:rsid w:val="00BA30F5"/>
    <w:rsid w:val="00BD6E4B"/>
    <w:rsid w:val="00BE1DF3"/>
    <w:rsid w:val="00BE52C6"/>
    <w:rsid w:val="00BF74E8"/>
    <w:rsid w:val="00C16DC8"/>
    <w:rsid w:val="00C41771"/>
    <w:rsid w:val="00C451C8"/>
    <w:rsid w:val="00C46285"/>
    <w:rsid w:val="00C822E8"/>
    <w:rsid w:val="00C9361D"/>
    <w:rsid w:val="00CA2426"/>
    <w:rsid w:val="00CA3E8C"/>
    <w:rsid w:val="00CF7472"/>
    <w:rsid w:val="00D021FB"/>
    <w:rsid w:val="00D2660B"/>
    <w:rsid w:val="00D56086"/>
    <w:rsid w:val="00DA342F"/>
    <w:rsid w:val="00DA73A5"/>
    <w:rsid w:val="00DB1987"/>
    <w:rsid w:val="00DB663F"/>
    <w:rsid w:val="00DD27CA"/>
    <w:rsid w:val="00DE3A69"/>
    <w:rsid w:val="00DF05D9"/>
    <w:rsid w:val="00DF07BA"/>
    <w:rsid w:val="00DF617D"/>
    <w:rsid w:val="00E00D68"/>
    <w:rsid w:val="00E32BE5"/>
    <w:rsid w:val="00E33D46"/>
    <w:rsid w:val="00E469D3"/>
    <w:rsid w:val="00E56EDA"/>
    <w:rsid w:val="00E84B82"/>
    <w:rsid w:val="00E94A02"/>
    <w:rsid w:val="00EB247B"/>
    <w:rsid w:val="00EC1927"/>
    <w:rsid w:val="00EC2106"/>
    <w:rsid w:val="00EC4E5C"/>
    <w:rsid w:val="00ED51F0"/>
    <w:rsid w:val="00EF3340"/>
    <w:rsid w:val="00F03054"/>
    <w:rsid w:val="00F047FB"/>
    <w:rsid w:val="00F05A42"/>
    <w:rsid w:val="00F125E6"/>
    <w:rsid w:val="00F14F87"/>
    <w:rsid w:val="00F21D79"/>
    <w:rsid w:val="00F459A1"/>
    <w:rsid w:val="00F51D3B"/>
    <w:rsid w:val="00F56D1D"/>
    <w:rsid w:val="00F73037"/>
    <w:rsid w:val="00F74B46"/>
    <w:rsid w:val="00F83F13"/>
    <w:rsid w:val="00F978F9"/>
    <w:rsid w:val="00FB5121"/>
    <w:rsid w:val="00FC7AFE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D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43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A5"/>
  </w:style>
  <w:style w:type="paragraph" w:styleId="Footer">
    <w:name w:val="footer"/>
    <w:basedOn w:val="Normal"/>
    <w:link w:val="FooterChar"/>
    <w:uiPriority w:val="99"/>
    <w:unhideWhenUsed/>
    <w:rsid w:val="00A8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A5"/>
  </w:style>
  <w:style w:type="paragraph" w:styleId="BodyTextIndent">
    <w:name w:val="Body Text Indent"/>
    <w:basedOn w:val="Normal"/>
    <w:link w:val="BodyTextIndentChar"/>
    <w:rsid w:val="00AF3DE3"/>
    <w:pPr>
      <w:spacing w:after="0" w:line="240" w:lineRule="auto"/>
      <w:ind w:left="-1302"/>
    </w:pPr>
    <w:rPr>
      <w:rFonts w:ascii=".VnTime" w:eastAsia="MS Mincho" w:hAnsi=".VnTime" w:cs="Times New Roman"/>
      <w:b/>
      <w:bCs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F3DE3"/>
    <w:rPr>
      <w:rFonts w:ascii=".VnTime" w:eastAsia="MS Mincho" w:hAnsi=".VnTime" w:cs="Times New Roman"/>
      <w:b/>
      <w:bCs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D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43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A5"/>
  </w:style>
  <w:style w:type="paragraph" w:styleId="Footer">
    <w:name w:val="footer"/>
    <w:basedOn w:val="Normal"/>
    <w:link w:val="FooterChar"/>
    <w:uiPriority w:val="99"/>
    <w:unhideWhenUsed/>
    <w:rsid w:val="00A8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A5"/>
  </w:style>
  <w:style w:type="paragraph" w:styleId="BodyTextIndent">
    <w:name w:val="Body Text Indent"/>
    <w:basedOn w:val="Normal"/>
    <w:link w:val="BodyTextIndentChar"/>
    <w:rsid w:val="00AF3DE3"/>
    <w:pPr>
      <w:spacing w:after="0" w:line="240" w:lineRule="auto"/>
      <w:ind w:left="-1302"/>
    </w:pPr>
    <w:rPr>
      <w:rFonts w:ascii=".VnTime" w:eastAsia="MS Mincho" w:hAnsi=".VnTime" w:cs="Times New Roman"/>
      <w:b/>
      <w:bCs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F3DE3"/>
    <w:rPr>
      <w:rFonts w:ascii=".VnTime" w:eastAsia="MS Mincho" w:hAnsi=".VnTime" w:cs="Times New Roman"/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3245-C05E-4817-97F3-39C6C65C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ແບບຟອມທີ່ 5</vt:lpstr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ແບບຟອມທີ່ 5</dc:title>
  <dc:creator>Sipaseuth</dc:creator>
  <cp:lastModifiedBy>Client</cp:lastModifiedBy>
  <cp:revision>16</cp:revision>
  <cp:lastPrinted>2021-08-20T02:32:00Z</cp:lastPrinted>
  <dcterms:created xsi:type="dcterms:W3CDTF">2021-07-28T07:15:00Z</dcterms:created>
  <dcterms:modified xsi:type="dcterms:W3CDTF">2023-06-27T08:57:00Z</dcterms:modified>
</cp:coreProperties>
</file>